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12BA" w14:textId="210434A2" w:rsidR="0075308C" w:rsidRDefault="007E0519" w:rsidP="00C763B0">
      <w:pPr>
        <w:pStyle w:val="A6"/>
        <w:spacing w:line="360" w:lineRule="auto"/>
        <w:jc w:val="center"/>
        <w:rPr>
          <w:rFonts w:ascii="方正小标宋简体" w:eastAsia="PMingLiU"/>
          <w:sz w:val="32"/>
          <w:szCs w:val="32"/>
          <w:lang w:val="zh-TW" w:eastAsia="zh-TW"/>
        </w:rPr>
      </w:pPr>
      <w:r>
        <w:rPr>
          <w:rFonts w:ascii="方正小标宋简体" w:eastAsia="方正小标宋简体" w:hAnsi="Songti SC Bold" w:hint="eastAsia"/>
          <w:sz w:val="32"/>
          <w:szCs w:val="32"/>
        </w:rPr>
        <w:t>第一届</w:t>
      </w:r>
      <w:r w:rsidR="00192405" w:rsidRPr="00C763B0">
        <w:rPr>
          <w:rFonts w:ascii="方正小标宋简体" w:eastAsia="方正小标宋简体" w:hint="eastAsia"/>
          <w:sz w:val="32"/>
          <w:szCs w:val="32"/>
          <w:lang w:val="zh-TW" w:eastAsia="zh-TW"/>
        </w:rPr>
        <w:t>全国青少年高尔夫城际锦标赛竞赛规程</w:t>
      </w:r>
    </w:p>
    <w:p w14:paraId="3963E4EC" w14:textId="77777777" w:rsidR="00DA772C" w:rsidRPr="00EA01B4" w:rsidRDefault="00DA772C" w:rsidP="00C763B0">
      <w:pPr>
        <w:pStyle w:val="A6"/>
        <w:spacing w:line="360" w:lineRule="auto"/>
        <w:jc w:val="center"/>
        <w:rPr>
          <w:rFonts w:ascii="方正小标宋简体" w:eastAsia="PMingLiU" w:hAnsi="Songti SC Bold" w:cs="Songti SC Bold" w:hint="eastAsia"/>
          <w:sz w:val="32"/>
          <w:szCs w:val="32"/>
          <w:lang w:eastAsia="zh-TW"/>
        </w:rPr>
      </w:pPr>
    </w:p>
    <w:p w14:paraId="44A24C81" w14:textId="77777777" w:rsidR="0075308C" w:rsidRPr="00EA01B4" w:rsidRDefault="00192405" w:rsidP="00C763B0">
      <w:pPr>
        <w:pStyle w:val="A6"/>
        <w:spacing w:line="360" w:lineRule="auto"/>
        <w:ind w:firstLineChars="200" w:firstLine="640"/>
        <w:rPr>
          <w:rFonts w:ascii="黑体" w:eastAsia="黑体" w:hAnsi="黑体" w:cs="Songti SC Bold"/>
          <w:sz w:val="32"/>
          <w:szCs w:val="32"/>
          <w:lang w:val="zh-TW" w:eastAsia="zh-TW"/>
        </w:rPr>
      </w:pPr>
      <w:r w:rsidRPr="00EA01B4">
        <w:rPr>
          <w:rFonts w:ascii="黑体" w:eastAsia="黑体" w:hAnsi="黑体" w:hint="eastAsia"/>
          <w:sz w:val="32"/>
          <w:szCs w:val="32"/>
          <w:lang w:val="zh-TW" w:eastAsia="zh-TW"/>
        </w:rPr>
        <w:t>一、主办单位</w:t>
      </w:r>
    </w:p>
    <w:p w14:paraId="297AF66E" w14:textId="4E0C9580" w:rsidR="003767F3" w:rsidRPr="003767F3" w:rsidRDefault="00192405" w:rsidP="00C763B0">
      <w:pPr>
        <w:pStyle w:val="a7"/>
        <w:spacing w:before="0" w:after="0" w:line="360" w:lineRule="auto"/>
        <w:ind w:firstLineChars="200" w:firstLine="640"/>
        <w:jc w:val="both"/>
        <w:rPr>
          <w:rFonts w:ascii="仿宋" w:eastAsia="PMingLiU" w:hAnsi="仿宋"/>
          <w:kern w:val="2"/>
          <w:sz w:val="32"/>
          <w:szCs w:val="32"/>
          <w:lang w:val="zh-TW" w:eastAsia="zh-TW"/>
        </w:rPr>
      </w:pPr>
      <w:r w:rsidRPr="00C763B0">
        <w:rPr>
          <w:rFonts w:ascii="仿宋" w:eastAsia="仿宋" w:hAnsi="仿宋" w:hint="eastAsia"/>
          <w:kern w:val="2"/>
          <w:sz w:val="32"/>
          <w:szCs w:val="32"/>
          <w:lang w:val="zh-TW" w:eastAsia="zh-TW"/>
        </w:rPr>
        <w:t>中国高尔夫球协会</w:t>
      </w:r>
    </w:p>
    <w:p w14:paraId="2DEBE713" w14:textId="53D021EC" w:rsidR="003767F3" w:rsidRPr="003767F3" w:rsidRDefault="00192405" w:rsidP="00C763B0">
      <w:pPr>
        <w:pStyle w:val="a7"/>
        <w:spacing w:before="0" w:after="0" w:line="360" w:lineRule="auto"/>
        <w:ind w:firstLineChars="200" w:firstLine="640"/>
        <w:jc w:val="both"/>
        <w:rPr>
          <w:rFonts w:ascii="仿宋" w:eastAsia="PMingLiU" w:hAnsi="仿宋"/>
          <w:kern w:val="2"/>
          <w:sz w:val="32"/>
          <w:szCs w:val="32"/>
          <w:lang w:val="zh-TW" w:eastAsia="zh-TW"/>
        </w:rPr>
      </w:pPr>
      <w:r w:rsidRPr="00C763B0">
        <w:rPr>
          <w:rFonts w:ascii="仿宋" w:eastAsia="仿宋" w:hAnsi="仿宋" w:hint="eastAsia"/>
          <w:kern w:val="2"/>
          <w:sz w:val="32"/>
          <w:szCs w:val="32"/>
          <w:lang w:val="zh-TW" w:eastAsia="zh-TW"/>
        </w:rPr>
        <w:t>中国中学生体育协会</w:t>
      </w:r>
    </w:p>
    <w:p w14:paraId="215DC2C3" w14:textId="6D4C948D" w:rsidR="0075308C" w:rsidRPr="00C763B0" w:rsidRDefault="00192405" w:rsidP="00C763B0">
      <w:pPr>
        <w:pStyle w:val="a7"/>
        <w:spacing w:before="0" w:after="0" w:line="360" w:lineRule="auto"/>
        <w:ind w:firstLineChars="200" w:firstLine="640"/>
        <w:jc w:val="both"/>
        <w:rPr>
          <w:rFonts w:ascii="仿宋" w:eastAsia="仿宋" w:hAnsi="仿宋" w:cs="Songti SC Regular"/>
          <w:sz w:val="32"/>
          <w:szCs w:val="32"/>
          <w:lang w:val="zh-TW" w:eastAsia="zh-TW"/>
        </w:rPr>
      </w:pPr>
      <w:r w:rsidRPr="00C763B0">
        <w:rPr>
          <w:rFonts w:ascii="仿宋" w:eastAsia="仿宋" w:hAnsi="仿宋" w:hint="eastAsia"/>
          <w:kern w:val="2"/>
          <w:sz w:val="32"/>
          <w:szCs w:val="32"/>
          <w:lang w:val="zh-TW" w:eastAsia="zh-TW"/>
        </w:rPr>
        <w:t>杭州市体育局</w:t>
      </w:r>
    </w:p>
    <w:p w14:paraId="25057AC6" w14:textId="77777777" w:rsidR="0075308C" w:rsidRPr="00EA01B4" w:rsidRDefault="00192405" w:rsidP="00C763B0">
      <w:pPr>
        <w:pStyle w:val="A6"/>
        <w:spacing w:line="360" w:lineRule="auto"/>
        <w:ind w:firstLineChars="200" w:firstLine="640"/>
        <w:rPr>
          <w:rFonts w:ascii="黑体" w:eastAsia="黑体" w:hAnsi="黑体"/>
          <w:sz w:val="32"/>
          <w:szCs w:val="32"/>
          <w:lang w:val="zh-TW" w:eastAsia="zh-TW"/>
        </w:rPr>
      </w:pPr>
      <w:r w:rsidRPr="00EA01B4">
        <w:rPr>
          <w:rFonts w:ascii="黑体" w:eastAsia="黑体" w:hAnsi="黑体" w:hint="eastAsia"/>
          <w:sz w:val="32"/>
          <w:szCs w:val="32"/>
          <w:lang w:val="zh-TW" w:eastAsia="zh-TW"/>
        </w:rPr>
        <w:t>二、承办单位</w:t>
      </w:r>
    </w:p>
    <w:p w14:paraId="5E43BFCA" w14:textId="77777777" w:rsidR="0075308C" w:rsidRPr="00C763B0" w:rsidRDefault="00192405" w:rsidP="00C763B0">
      <w:pPr>
        <w:pStyle w:val="A6"/>
        <w:spacing w:line="360" w:lineRule="auto"/>
        <w:ind w:firstLineChars="200" w:firstLine="640"/>
        <w:rPr>
          <w:rFonts w:ascii="仿宋" w:eastAsia="仿宋" w:hAnsi="仿宋" w:cs="Songti SC Regular"/>
          <w:sz w:val="32"/>
          <w:szCs w:val="32"/>
          <w:lang w:val="zh-TW" w:eastAsia="zh-TW"/>
        </w:rPr>
      </w:pPr>
      <w:r w:rsidRPr="00C763B0">
        <w:rPr>
          <w:rFonts w:ascii="仿宋" w:eastAsia="仿宋" w:hAnsi="仿宋" w:hint="eastAsia"/>
          <w:sz w:val="32"/>
          <w:szCs w:val="32"/>
          <w:lang w:val="zh-TW" w:eastAsia="zh-TW"/>
        </w:rPr>
        <w:t>杭州市体育事业发展中心</w:t>
      </w:r>
    </w:p>
    <w:p w14:paraId="68219B9F" w14:textId="77777777" w:rsidR="0075308C" w:rsidRPr="00EA01B4" w:rsidRDefault="00192405" w:rsidP="00C763B0">
      <w:pPr>
        <w:pStyle w:val="A6"/>
        <w:spacing w:line="360" w:lineRule="auto"/>
        <w:ind w:firstLineChars="200" w:firstLine="640"/>
        <w:rPr>
          <w:rFonts w:ascii="黑体" w:eastAsia="黑体" w:hAnsi="黑体"/>
          <w:sz w:val="32"/>
          <w:szCs w:val="32"/>
          <w:lang w:val="zh-TW" w:eastAsia="zh-TW"/>
        </w:rPr>
      </w:pPr>
      <w:r w:rsidRPr="00EA01B4">
        <w:rPr>
          <w:rFonts w:ascii="黑体" w:eastAsia="黑体" w:hAnsi="黑体" w:hint="eastAsia"/>
          <w:sz w:val="32"/>
          <w:szCs w:val="32"/>
          <w:lang w:val="zh-TW" w:eastAsia="zh-TW"/>
        </w:rPr>
        <w:t>三、运营单位</w:t>
      </w:r>
    </w:p>
    <w:p w14:paraId="6C5C0A89" w14:textId="77777777" w:rsidR="0075308C" w:rsidRPr="00C763B0" w:rsidRDefault="00192405" w:rsidP="00C763B0">
      <w:pPr>
        <w:pStyle w:val="A6"/>
        <w:spacing w:line="360" w:lineRule="auto"/>
        <w:ind w:firstLineChars="200" w:firstLine="640"/>
        <w:rPr>
          <w:rFonts w:ascii="仿宋" w:eastAsia="仿宋" w:hAnsi="仿宋" w:cs="Songti SC Regular"/>
          <w:sz w:val="32"/>
          <w:szCs w:val="32"/>
          <w:lang w:val="zh-TW" w:eastAsia="zh-TW"/>
        </w:rPr>
      </w:pPr>
      <w:r w:rsidRPr="00C763B0">
        <w:rPr>
          <w:rFonts w:ascii="仿宋" w:eastAsia="仿宋" w:hAnsi="仿宋" w:hint="eastAsia"/>
          <w:sz w:val="32"/>
          <w:szCs w:val="32"/>
          <w:lang w:val="zh-TW" w:eastAsia="zh-TW"/>
        </w:rPr>
        <w:t>四象五维体育（浙江）有限公司</w:t>
      </w:r>
    </w:p>
    <w:p w14:paraId="220D1991" w14:textId="77777777" w:rsidR="0075308C" w:rsidRPr="00EA01B4" w:rsidRDefault="00192405" w:rsidP="00C763B0">
      <w:pPr>
        <w:pStyle w:val="A6"/>
        <w:spacing w:line="360" w:lineRule="auto"/>
        <w:ind w:firstLineChars="200" w:firstLine="640"/>
        <w:rPr>
          <w:rFonts w:ascii="黑体" w:eastAsia="黑体" w:hAnsi="黑体"/>
          <w:sz w:val="32"/>
          <w:szCs w:val="32"/>
          <w:lang w:val="zh-TW" w:eastAsia="zh-TW"/>
        </w:rPr>
      </w:pPr>
      <w:r w:rsidRPr="00EA01B4">
        <w:rPr>
          <w:rFonts w:ascii="黑体" w:eastAsia="黑体" w:hAnsi="黑体" w:hint="eastAsia"/>
          <w:sz w:val="32"/>
          <w:szCs w:val="32"/>
          <w:lang w:val="zh-TW" w:eastAsia="zh-TW"/>
        </w:rPr>
        <w:t>四、比赛时间、地点</w:t>
      </w:r>
    </w:p>
    <w:p w14:paraId="6B9A8373" w14:textId="77777777" w:rsidR="0075308C" w:rsidRPr="00C763B0" w:rsidRDefault="00192405" w:rsidP="00C763B0">
      <w:pPr>
        <w:pStyle w:val="A6"/>
        <w:spacing w:line="360" w:lineRule="auto"/>
        <w:ind w:firstLineChars="200" w:firstLine="640"/>
        <w:rPr>
          <w:rFonts w:ascii="仿宋" w:eastAsia="仿宋" w:hAnsi="仿宋" w:cs="Songti SC Regular"/>
          <w:sz w:val="32"/>
          <w:szCs w:val="32"/>
          <w:lang w:val="zh-TW" w:eastAsia="zh-TW"/>
        </w:rPr>
      </w:pPr>
      <w:r w:rsidRPr="00C763B0">
        <w:rPr>
          <w:rFonts w:ascii="仿宋" w:eastAsia="仿宋" w:hAnsi="仿宋"/>
          <w:sz w:val="32"/>
          <w:szCs w:val="32"/>
          <w:lang w:eastAsia="zh-TW"/>
        </w:rPr>
        <w:t>2021</w:t>
      </w:r>
      <w:r w:rsidRPr="00C763B0">
        <w:rPr>
          <w:rFonts w:ascii="仿宋" w:eastAsia="仿宋" w:hAnsi="仿宋" w:hint="eastAsia"/>
          <w:sz w:val="32"/>
          <w:szCs w:val="32"/>
          <w:lang w:val="zh-TW" w:eastAsia="zh-TW"/>
        </w:rPr>
        <w:t>年</w:t>
      </w:r>
      <w:r w:rsidRPr="00C763B0">
        <w:rPr>
          <w:rFonts w:ascii="仿宋" w:eastAsia="仿宋" w:hAnsi="仿宋"/>
          <w:sz w:val="32"/>
          <w:szCs w:val="32"/>
          <w:lang w:eastAsia="zh-TW"/>
        </w:rPr>
        <w:t>8</w:t>
      </w:r>
      <w:r w:rsidRPr="00C763B0">
        <w:rPr>
          <w:rFonts w:ascii="仿宋" w:eastAsia="仿宋" w:hAnsi="仿宋" w:hint="eastAsia"/>
          <w:sz w:val="32"/>
          <w:szCs w:val="32"/>
          <w:lang w:val="zh-TW" w:eastAsia="zh-TW"/>
        </w:rPr>
        <w:t>月</w:t>
      </w:r>
      <w:r w:rsidRPr="00C763B0">
        <w:rPr>
          <w:rFonts w:ascii="仿宋" w:eastAsia="仿宋" w:hAnsi="仿宋"/>
          <w:sz w:val="32"/>
          <w:szCs w:val="32"/>
          <w:lang w:eastAsia="zh-TW"/>
        </w:rPr>
        <w:t>8</w:t>
      </w:r>
      <w:r w:rsidRPr="00C763B0">
        <w:rPr>
          <w:rFonts w:ascii="仿宋" w:eastAsia="仿宋" w:hAnsi="仿宋" w:hint="eastAsia"/>
          <w:sz w:val="32"/>
          <w:szCs w:val="32"/>
          <w:lang w:val="zh-TW" w:eastAsia="zh-TW"/>
        </w:rPr>
        <w:t>日</w:t>
      </w:r>
      <w:r w:rsidRPr="00C763B0">
        <w:rPr>
          <w:rFonts w:ascii="仿宋" w:eastAsia="仿宋" w:hAnsi="仿宋"/>
          <w:sz w:val="32"/>
          <w:szCs w:val="32"/>
          <w:lang w:eastAsia="zh-TW"/>
        </w:rPr>
        <w:t>—12</w:t>
      </w:r>
      <w:r w:rsidRPr="00C763B0">
        <w:rPr>
          <w:rFonts w:ascii="仿宋" w:eastAsia="仿宋" w:hAnsi="仿宋" w:hint="eastAsia"/>
          <w:sz w:val="32"/>
          <w:szCs w:val="32"/>
          <w:lang w:val="zh-TW" w:eastAsia="zh-TW"/>
        </w:rPr>
        <w:t>日</w:t>
      </w:r>
    </w:p>
    <w:p w14:paraId="21B1C053" w14:textId="77777777" w:rsidR="0075308C" w:rsidRPr="00C763B0" w:rsidRDefault="00192405" w:rsidP="00C763B0">
      <w:pPr>
        <w:pStyle w:val="A6"/>
        <w:spacing w:line="360" w:lineRule="auto"/>
        <w:ind w:firstLineChars="200" w:firstLine="640"/>
        <w:rPr>
          <w:rFonts w:ascii="仿宋" w:eastAsia="仿宋" w:hAnsi="仿宋" w:cs="Songti SC Regular"/>
          <w:sz w:val="32"/>
          <w:szCs w:val="32"/>
          <w:lang w:val="zh-TW" w:eastAsia="zh-TW"/>
        </w:rPr>
      </w:pPr>
      <w:r w:rsidRPr="00C763B0">
        <w:rPr>
          <w:rFonts w:ascii="仿宋" w:eastAsia="仿宋" w:hAnsi="仿宋" w:hint="eastAsia"/>
          <w:sz w:val="32"/>
          <w:szCs w:val="32"/>
          <w:lang w:val="zh-TW" w:eastAsia="zh-TW"/>
        </w:rPr>
        <w:t>浙江莫干山观云高尔夫球会</w:t>
      </w:r>
    </w:p>
    <w:p w14:paraId="3B2BF935" w14:textId="77777777" w:rsidR="0075308C" w:rsidRPr="00EA01B4" w:rsidRDefault="00192405" w:rsidP="00C763B0">
      <w:pPr>
        <w:pStyle w:val="A6"/>
        <w:spacing w:line="360" w:lineRule="auto"/>
        <w:ind w:firstLineChars="200" w:firstLine="640"/>
        <w:rPr>
          <w:rFonts w:ascii="黑体" w:eastAsia="黑体" w:hAnsi="黑体"/>
          <w:sz w:val="32"/>
          <w:szCs w:val="32"/>
          <w:lang w:val="zh-TW" w:eastAsia="zh-TW"/>
        </w:rPr>
      </w:pPr>
      <w:r w:rsidRPr="00EA01B4">
        <w:rPr>
          <w:rFonts w:ascii="黑体" w:eastAsia="黑体" w:hAnsi="黑体" w:hint="eastAsia"/>
          <w:sz w:val="32"/>
          <w:szCs w:val="32"/>
          <w:lang w:val="zh-TW" w:eastAsia="zh-TW"/>
        </w:rPr>
        <w:t>五、竞赛日程</w:t>
      </w:r>
    </w:p>
    <w:p w14:paraId="210443EB" w14:textId="77777777" w:rsidR="0075308C" w:rsidRPr="00C763B0" w:rsidRDefault="00192405" w:rsidP="00C763B0">
      <w:pPr>
        <w:pStyle w:val="A6"/>
        <w:spacing w:line="360" w:lineRule="auto"/>
        <w:ind w:firstLineChars="200" w:firstLine="640"/>
        <w:rPr>
          <w:rFonts w:ascii="仿宋" w:eastAsia="仿宋" w:hAnsi="仿宋" w:cs="Songti SC Regular"/>
          <w:sz w:val="32"/>
          <w:szCs w:val="32"/>
          <w:lang w:val="zh-TW" w:eastAsia="zh-TW"/>
        </w:rPr>
      </w:pPr>
      <w:r w:rsidRPr="00C763B0">
        <w:rPr>
          <w:rFonts w:ascii="仿宋" w:eastAsia="仿宋" w:hAnsi="仿宋"/>
          <w:sz w:val="32"/>
          <w:szCs w:val="32"/>
          <w:lang w:eastAsia="zh-TW"/>
        </w:rPr>
        <w:t>8</w:t>
      </w:r>
      <w:r w:rsidRPr="00C763B0">
        <w:rPr>
          <w:rFonts w:ascii="仿宋" w:eastAsia="仿宋" w:hAnsi="仿宋" w:hint="eastAsia"/>
          <w:sz w:val="32"/>
          <w:szCs w:val="32"/>
          <w:lang w:val="zh-TW" w:eastAsia="zh-TW"/>
        </w:rPr>
        <w:t>月</w:t>
      </w:r>
      <w:r w:rsidRPr="00C763B0">
        <w:rPr>
          <w:rFonts w:ascii="仿宋" w:eastAsia="仿宋" w:hAnsi="仿宋"/>
          <w:sz w:val="32"/>
          <w:szCs w:val="32"/>
          <w:lang w:eastAsia="zh-TW"/>
        </w:rPr>
        <w:t>8</w:t>
      </w:r>
      <w:r w:rsidRPr="00C763B0">
        <w:rPr>
          <w:rFonts w:ascii="仿宋" w:eastAsia="仿宋" w:hAnsi="仿宋" w:hint="eastAsia"/>
          <w:sz w:val="32"/>
          <w:szCs w:val="32"/>
          <w:lang w:val="zh-TW" w:eastAsia="zh-TW"/>
        </w:rPr>
        <w:t>日（星期日）运动员报到注册</w:t>
      </w:r>
      <w:r w:rsidRPr="00C763B0">
        <w:rPr>
          <w:rFonts w:ascii="仿宋" w:eastAsia="仿宋" w:hAnsi="仿宋"/>
          <w:sz w:val="32"/>
          <w:szCs w:val="32"/>
          <w:lang w:eastAsia="zh-TW"/>
        </w:rPr>
        <w:t>/</w:t>
      </w:r>
      <w:r w:rsidRPr="00C763B0">
        <w:rPr>
          <w:rFonts w:ascii="仿宋" w:eastAsia="仿宋" w:hAnsi="仿宋" w:hint="eastAsia"/>
          <w:sz w:val="32"/>
          <w:szCs w:val="32"/>
          <w:lang w:val="zh-TW" w:eastAsia="zh-TW"/>
        </w:rPr>
        <w:t>全体技术会议</w:t>
      </w:r>
    </w:p>
    <w:p w14:paraId="3BAE43CC" w14:textId="77777777" w:rsidR="0075308C" w:rsidRPr="00C763B0" w:rsidRDefault="00192405" w:rsidP="00C763B0">
      <w:pPr>
        <w:pStyle w:val="A6"/>
        <w:spacing w:line="360" w:lineRule="auto"/>
        <w:ind w:firstLineChars="200" w:firstLine="640"/>
        <w:rPr>
          <w:rFonts w:ascii="仿宋" w:eastAsia="仿宋" w:hAnsi="仿宋" w:cs="Songti SC Regular"/>
          <w:sz w:val="32"/>
          <w:szCs w:val="32"/>
          <w:lang w:val="zh-TW" w:eastAsia="zh-TW"/>
        </w:rPr>
      </w:pPr>
      <w:r w:rsidRPr="00C763B0">
        <w:rPr>
          <w:rFonts w:ascii="仿宋" w:eastAsia="仿宋" w:hAnsi="仿宋"/>
          <w:sz w:val="32"/>
          <w:szCs w:val="32"/>
          <w:lang w:eastAsia="zh-TW"/>
        </w:rPr>
        <w:t>8</w:t>
      </w:r>
      <w:r w:rsidRPr="00C763B0">
        <w:rPr>
          <w:rFonts w:ascii="仿宋" w:eastAsia="仿宋" w:hAnsi="仿宋" w:hint="eastAsia"/>
          <w:sz w:val="32"/>
          <w:szCs w:val="32"/>
          <w:lang w:val="zh-TW" w:eastAsia="zh-TW"/>
        </w:rPr>
        <w:t>月</w:t>
      </w:r>
      <w:r w:rsidRPr="00C763B0">
        <w:rPr>
          <w:rFonts w:ascii="仿宋" w:eastAsia="仿宋" w:hAnsi="仿宋"/>
          <w:sz w:val="32"/>
          <w:szCs w:val="32"/>
          <w:lang w:eastAsia="zh-TW"/>
        </w:rPr>
        <w:t>9</w:t>
      </w:r>
      <w:r w:rsidRPr="00C763B0">
        <w:rPr>
          <w:rFonts w:ascii="仿宋" w:eastAsia="仿宋" w:hAnsi="仿宋" w:hint="eastAsia"/>
          <w:sz w:val="32"/>
          <w:szCs w:val="32"/>
          <w:lang w:val="zh-TW" w:eastAsia="zh-TW"/>
        </w:rPr>
        <w:t>日（星期一）官方练习日</w:t>
      </w:r>
      <w:r w:rsidRPr="00C763B0">
        <w:rPr>
          <w:rFonts w:ascii="仿宋" w:eastAsia="仿宋" w:hAnsi="仿宋"/>
          <w:sz w:val="32"/>
          <w:szCs w:val="32"/>
          <w:lang w:eastAsia="zh-TW"/>
        </w:rPr>
        <w:t>/</w:t>
      </w:r>
      <w:r w:rsidRPr="00C763B0">
        <w:rPr>
          <w:rFonts w:ascii="仿宋" w:eastAsia="仿宋" w:hAnsi="仿宋" w:hint="eastAsia"/>
          <w:sz w:val="32"/>
          <w:szCs w:val="32"/>
          <w:lang w:val="zh-TW" w:eastAsia="zh-TW"/>
        </w:rPr>
        <w:t>开幕式</w:t>
      </w:r>
    </w:p>
    <w:p w14:paraId="276BB025" w14:textId="77777777" w:rsidR="0075308C" w:rsidRPr="00C763B0" w:rsidRDefault="00192405" w:rsidP="00C763B0">
      <w:pPr>
        <w:pStyle w:val="A6"/>
        <w:spacing w:line="360" w:lineRule="auto"/>
        <w:ind w:firstLineChars="200" w:firstLine="640"/>
        <w:rPr>
          <w:rFonts w:ascii="仿宋" w:eastAsia="仿宋" w:hAnsi="仿宋" w:cs="Songti SC Regular"/>
          <w:sz w:val="32"/>
          <w:szCs w:val="32"/>
          <w:lang w:val="zh-TW" w:eastAsia="zh-TW"/>
        </w:rPr>
      </w:pPr>
      <w:r w:rsidRPr="00C763B0">
        <w:rPr>
          <w:rFonts w:ascii="仿宋" w:eastAsia="仿宋" w:hAnsi="仿宋"/>
          <w:sz w:val="32"/>
          <w:szCs w:val="32"/>
          <w:lang w:eastAsia="zh-TW"/>
        </w:rPr>
        <w:t>8</w:t>
      </w:r>
      <w:r w:rsidRPr="00C763B0">
        <w:rPr>
          <w:rFonts w:ascii="仿宋" w:eastAsia="仿宋" w:hAnsi="仿宋" w:hint="eastAsia"/>
          <w:sz w:val="32"/>
          <w:szCs w:val="32"/>
          <w:lang w:val="zh-TW" w:eastAsia="zh-TW"/>
        </w:rPr>
        <w:t>月</w:t>
      </w:r>
      <w:r w:rsidRPr="00C763B0">
        <w:rPr>
          <w:rFonts w:ascii="仿宋" w:eastAsia="仿宋" w:hAnsi="仿宋"/>
          <w:sz w:val="32"/>
          <w:szCs w:val="32"/>
          <w:lang w:eastAsia="zh-TW"/>
        </w:rPr>
        <w:t>10</w:t>
      </w:r>
      <w:r w:rsidRPr="00C763B0">
        <w:rPr>
          <w:rFonts w:ascii="仿宋" w:eastAsia="仿宋" w:hAnsi="仿宋" w:hint="eastAsia"/>
          <w:sz w:val="32"/>
          <w:szCs w:val="32"/>
          <w:lang w:val="zh-TW" w:eastAsia="zh-TW"/>
        </w:rPr>
        <w:t>日（星期二）第一轮正赛</w:t>
      </w:r>
    </w:p>
    <w:p w14:paraId="69513668" w14:textId="77777777" w:rsidR="0075308C" w:rsidRPr="00C763B0" w:rsidRDefault="00192405" w:rsidP="00C763B0">
      <w:pPr>
        <w:pStyle w:val="A6"/>
        <w:spacing w:line="360" w:lineRule="auto"/>
        <w:ind w:firstLineChars="200" w:firstLine="640"/>
        <w:rPr>
          <w:rFonts w:ascii="仿宋" w:eastAsia="仿宋" w:hAnsi="仿宋" w:cs="Songti SC Regular"/>
          <w:sz w:val="32"/>
          <w:szCs w:val="32"/>
          <w:lang w:val="zh-TW" w:eastAsia="zh-TW"/>
        </w:rPr>
      </w:pPr>
      <w:r w:rsidRPr="00C763B0">
        <w:rPr>
          <w:rFonts w:ascii="仿宋" w:eastAsia="仿宋" w:hAnsi="仿宋"/>
          <w:sz w:val="32"/>
          <w:szCs w:val="32"/>
          <w:lang w:eastAsia="zh-TW"/>
        </w:rPr>
        <w:t>8</w:t>
      </w:r>
      <w:r w:rsidRPr="00C763B0">
        <w:rPr>
          <w:rFonts w:ascii="仿宋" w:eastAsia="仿宋" w:hAnsi="仿宋" w:hint="eastAsia"/>
          <w:sz w:val="32"/>
          <w:szCs w:val="32"/>
          <w:lang w:val="zh-TW" w:eastAsia="zh-TW"/>
        </w:rPr>
        <w:t>月</w:t>
      </w:r>
      <w:r w:rsidRPr="00C763B0">
        <w:rPr>
          <w:rFonts w:ascii="仿宋" w:eastAsia="仿宋" w:hAnsi="仿宋"/>
          <w:sz w:val="32"/>
          <w:szCs w:val="32"/>
          <w:lang w:eastAsia="zh-TW"/>
        </w:rPr>
        <w:t>11</w:t>
      </w:r>
      <w:r w:rsidRPr="00C763B0">
        <w:rPr>
          <w:rFonts w:ascii="仿宋" w:eastAsia="仿宋" w:hAnsi="仿宋" w:hint="eastAsia"/>
          <w:sz w:val="32"/>
          <w:szCs w:val="32"/>
          <w:lang w:val="zh-TW" w:eastAsia="zh-TW"/>
        </w:rPr>
        <w:t>日（星期三）第二轮正赛</w:t>
      </w:r>
    </w:p>
    <w:p w14:paraId="6BA1321C" w14:textId="77777777" w:rsidR="0075308C" w:rsidRPr="00C763B0" w:rsidRDefault="00192405" w:rsidP="00C763B0">
      <w:pPr>
        <w:pStyle w:val="A6"/>
        <w:spacing w:line="360" w:lineRule="auto"/>
        <w:ind w:firstLineChars="200" w:firstLine="640"/>
        <w:rPr>
          <w:rFonts w:ascii="仿宋" w:eastAsia="仿宋" w:hAnsi="仿宋" w:cs="Songti SC Regular"/>
          <w:sz w:val="32"/>
          <w:szCs w:val="32"/>
          <w:lang w:val="zh-TW" w:eastAsia="zh-TW"/>
        </w:rPr>
      </w:pPr>
      <w:r w:rsidRPr="00C763B0">
        <w:rPr>
          <w:rFonts w:ascii="仿宋" w:eastAsia="仿宋" w:hAnsi="仿宋"/>
          <w:sz w:val="32"/>
          <w:szCs w:val="32"/>
          <w:lang w:eastAsia="zh-TW"/>
        </w:rPr>
        <w:t>8</w:t>
      </w:r>
      <w:r w:rsidRPr="00C763B0">
        <w:rPr>
          <w:rFonts w:ascii="仿宋" w:eastAsia="仿宋" w:hAnsi="仿宋" w:hint="eastAsia"/>
          <w:sz w:val="32"/>
          <w:szCs w:val="32"/>
          <w:lang w:val="zh-TW" w:eastAsia="zh-TW"/>
        </w:rPr>
        <w:t>月</w:t>
      </w:r>
      <w:r w:rsidRPr="00C763B0">
        <w:rPr>
          <w:rFonts w:ascii="仿宋" w:eastAsia="仿宋" w:hAnsi="仿宋"/>
          <w:sz w:val="32"/>
          <w:szCs w:val="32"/>
          <w:lang w:eastAsia="zh-TW"/>
        </w:rPr>
        <w:t>12</w:t>
      </w:r>
      <w:r w:rsidRPr="00C763B0">
        <w:rPr>
          <w:rFonts w:ascii="仿宋" w:eastAsia="仿宋" w:hAnsi="仿宋" w:hint="eastAsia"/>
          <w:sz w:val="32"/>
          <w:szCs w:val="32"/>
          <w:lang w:val="zh-TW" w:eastAsia="zh-TW"/>
        </w:rPr>
        <w:t>日（星期四）第三轮正赛</w:t>
      </w:r>
      <w:r w:rsidRPr="00C763B0">
        <w:rPr>
          <w:rFonts w:ascii="仿宋" w:eastAsia="仿宋" w:hAnsi="仿宋"/>
          <w:sz w:val="32"/>
          <w:szCs w:val="32"/>
          <w:lang w:eastAsia="zh-TW"/>
        </w:rPr>
        <w:t>/</w:t>
      </w:r>
      <w:r w:rsidRPr="00C763B0">
        <w:rPr>
          <w:rFonts w:ascii="仿宋" w:eastAsia="仿宋" w:hAnsi="仿宋" w:hint="eastAsia"/>
          <w:sz w:val="32"/>
          <w:szCs w:val="32"/>
          <w:lang w:val="zh-TW" w:eastAsia="zh-TW"/>
        </w:rPr>
        <w:t>颁奖仪式</w:t>
      </w:r>
    </w:p>
    <w:p w14:paraId="220C3F74" w14:textId="77777777" w:rsidR="0075308C" w:rsidRPr="00EA01B4" w:rsidRDefault="00192405" w:rsidP="00C763B0">
      <w:pPr>
        <w:pStyle w:val="A6"/>
        <w:spacing w:line="360" w:lineRule="auto"/>
        <w:ind w:firstLineChars="200" w:firstLine="640"/>
        <w:rPr>
          <w:rFonts w:ascii="黑体" w:eastAsia="黑体" w:hAnsi="黑体"/>
          <w:sz w:val="32"/>
          <w:szCs w:val="32"/>
          <w:lang w:val="zh-TW" w:eastAsia="zh-TW"/>
        </w:rPr>
      </w:pPr>
      <w:r w:rsidRPr="00EA01B4">
        <w:rPr>
          <w:rFonts w:ascii="黑体" w:eastAsia="黑体" w:hAnsi="黑体" w:hint="eastAsia"/>
          <w:sz w:val="32"/>
          <w:szCs w:val="32"/>
          <w:lang w:val="zh-TW" w:eastAsia="zh-TW"/>
        </w:rPr>
        <w:t>六、</w:t>
      </w:r>
      <w:bookmarkStart w:id="0" w:name="OLE_LINK2"/>
      <w:r w:rsidRPr="00EA01B4">
        <w:rPr>
          <w:rFonts w:ascii="黑体" w:eastAsia="黑体" w:hAnsi="黑体" w:hint="eastAsia"/>
          <w:sz w:val="32"/>
          <w:szCs w:val="32"/>
          <w:lang w:val="zh-TW" w:eastAsia="zh-TW"/>
        </w:rPr>
        <w:t>竞赛形式及项目</w:t>
      </w:r>
    </w:p>
    <w:p w14:paraId="4AEB128B" w14:textId="77777777" w:rsidR="0075308C" w:rsidRPr="00C763B0" w:rsidRDefault="00192405" w:rsidP="00C763B0">
      <w:pPr>
        <w:pStyle w:val="A6"/>
        <w:spacing w:line="360" w:lineRule="auto"/>
        <w:ind w:firstLineChars="200" w:firstLine="640"/>
        <w:rPr>
          <w:rFonts w:ascii="仿宋" w:eastAsia="仿宋" w:hAnsi="仿宋" w:cs="Songti SC Regular"/>
          <w:sz w:val="32"/>
          <w:szCs w:val="32"/>
          <w:lang w:val="zh-TW" w:eastAsia="zh-TW"/>
        </w:rPr>
      </w:pPr>
      <w:r w:rsidRPr="00C763B0">
        <w:rPr>
          <w:rFonts w:ascii="仿宋" w:eastAsia="仿宋" w:hAnsi="仿宋" w:hint="eastAsia"/>
          <w:sz w:val="32"/>
          <w:szCs w:val="32"/>
          <w:lang w:val="zh-TW" w:eastAsia="zh-TW"/>
        </w:rPr>
        <w:t>男、女子团体及个人比杆赛，共设男子团体、女子团体、男子个人、女子个人</w:t>
      </w:r>
      <w:r w:rsidRPr="00C763B0">
        <w:rPr>
          <w:rFonts w:ascii="仿宋" w:eastAsia="仿宋" w:hAnsi="仿宋"/>
          <w:sz w:val="32"/>
          <w:szCs w:val="32"/>
          <w:lang w:eastAsia="zh-TW"/>
        </w:rPr>
        <w:t>4</w:t>
      </w:r>
      <w:r w:rsidRPr="00C763B0">
        <w:rPr>
          <w:rFonts w:ascii="仿宋" w:eastAsia="仿宋" w:hAnsi="仿宋" w:hint="eastAsia"/>
          <w:sz w:val="32"/>
          <w:szCs w:val="32"/>
          <w:lang w:val="zh-TW" w:eastAsia="zh-TW"/>
        </w:rPr>
        <w:t>个小项。</w:t>
      </w:r>
    </w:p>
    <w:bookmarkEnd w:id="0"/>
    <w:p w14:paraId="37332A53" w14:textId="77777777" w:rsidR="0075308C" w:rsidRPr="00EA01B4" w:rsidRDefault="00192405" w:rsidP="00C763B0">
      <w:pPr>
        <w:pStyle w:val="A6"/>
        <w:spacing w:line="360" w:lineRule="auto"/>
        <w:ind w:firstLineChars="200" w:firstLine="640"/>
        <w:rPr>
          <w:rFonts w:ascii="黑体" w:eastAsia="黑体" w:hAnsi="黑体"/>
          <w:sz w:val="32"/>
          <w:szCs w:val="32"/>
          <w:lang w:val="zh-TW" w:eastAsia="zh-TW"/>
        </w:rPr>
      </w:pPr>
      <w:r w:rsidRPr="00EA01B4">
        <w:rPr>
          <w:rFonts w:ascii="黑体" w:eastAsia="黑体" w:hAnsi="黑体" w:hint="eastAsia"/>
          <w:sz w:val="32"/>
          <w:szCs w:val="32"/>
          <w:lang w:val="zh-TW" w:eastAsia="zh-TW"/>
        </w:rPr>
        <w:lastRenderedPageBreak/>
        <w:t>七、</w:t>
      </w:r>
      <w:bookmarkStart w:id="1" w:name="OLE_LINK5"/>
      <w:r w:rsidRPr="00EA01B4">
        <w:rPr>
          <w:rFonts w:ascii="黑体" w:eastAsia="黑体" w:hAnsi="黑体" w:hint="eastAsia"/>
          <w:sz w:val="32"/>
          <w:szCs w:val="32"/>
          <w:lang w:val="zh-TW" w:eastAsia="zh-TW"/>
        </w:rPr>
        <w:t>组</w:t>
      </w:r>
      <w:bookmarkStart w:id="2" w:name="OLE_LINK6"/>
      <w:bookmarkEnd w:id="1"/>
      <w:r w:rsidRPr="00EA01B4">
        <w:rPr>
          <w:rFonts w:ascii="黑体" w:eastAsia="黑体" w:hAnsi="黑体" w:hint="eastAsia"/>
          <w:sz w:val="32"/>
          <w:szCs w:val="32"/>
          <w:lang w:val="zh-TW" w:eastAsia="zh-TW"/>
        </w:rPr>
        <w:t>队及参赛资格</w:t>
      </w:r>
    </w:p>
    <w:p w14:paraId="40EB8519" w14:textId="32801FCD" w:rsidR="0075308C" w:rsidRPr="00C763B0" w:rsidRDefault="00192405">
      <w:pPr>
        <w:pStyle w:val="A6"/>
        <w:spacing w:line="360" w:lineRule="auto"/>
        <w:rPr>
          <w:rFonts w:ascii="仿宋" w:eastAsia="仿宋" w:hAnsi="仿宋" w:cs="Songti SC Regular"/>
          <w:sz w:val="32"/>
          <w:szCs w:val="32"/>
          <w:lang w:val="zh-TW" w:eastAsia="zh-TW"/>
        </w:rPr>
      </w:pPr>
      <w:r w:rsidRPr="00C763B0">
        <w:rPr>
          <w:rFonts w:ascii="仿宋" w:eastAsia="仿宋" w:hAnsi="仿宋"/>
          <w:sz w:val="32"/>
          <w:szCs w:val="32"/>
          <w:lang w:val="zh-CN"/>
        </w:rPr>
        <w:t xml:space="preserve">     </w:t>
      </w:r>
      <w:r w:rsidRPr="00C763B0">
        <w:rPr>
          <w:rFonts w:ascii="仿宋" w:eastAsia="仿宋" w:hAnsi="仿宋"/>
          <w:sz w:val="32"/>
          <w:szCs w:val="32"/>
          <w:lang w:eastAsia="zh-TW"/>
        </w:rPr>
        <w:t>1</w:t>
      </w:r>
      <w:r w:rsidRPr="00C763B0">
        <w:rPr>
          <w:rFonts w:ascii="仿宋" w:eastAsia="仿宋" w:hAnsi="仿宋" w:hint="eastAsia"/>
          <w:sz w:val="32"/>
          <w:szCs w:val="32"/>
          <w:lang w:val="zh-TW" w:eastAsia="zh-TW"/>
        </w:rPr>
        <w:t>、组队</w:t>
      </w:r>
      <w:bookmarkEnd w:id="2"/>
    </w:p>
    <w:p w14:paraId="265DECD8" w14:textId="15CAB877" w:rsidR="0075308C" w:rsidRPr="00455D86" w:rsidRDefault="00192405">
      <w:pPr>
        <w:pStyle w:val="a7"/>
        <w:spacing w:before="0" w:after="0" w:line="360" w:lineRule="auto"/>
        <w:ind w:firstLine="640"/>
        <w:jc w:val="both"/>
        <w:rPr>
          <w:rFonts w:ascii="仿宋" w:eastAsia="PMingLiU" w:hAnsi="仿宋" w:cs="Songti SC Regular"/>
          <w:kern w:val="2"/>
          <w:sz w:val="32"/>
          <w:szCs w:val="32"/>
          <w:lang w:val="zh-TW" w:eastAsia="zh-TW"/>
        </w:rPr>
      </w:pPr>
      <w:r w:rsidRPr="00C763B0">
        <w:rPr>
          <w:rFonts w:ascii="仿宋" w:eastAsia="仿宋" w:hAnsi="仿宋" w:hint="eastAsia"/>
          <w:kern w:val="2"/>
          <w:sz w:val="32"/>
          <w:szCs w:val="32"/>
          <w:lang w:val="zh-TW" w:eastAsia="zh-TW"/>
        </w:rPr>
        <w:t>比赛采用城市邀请赛制，首届拟邀请</w:t>
      </w:r>
      <w:r w:rsidRPr="00C763B0">
        <w:rPr>
          <w:rFonts w:ascii="仿宋" w:eastAsia="仿宋" w:hAnsi="仿宋"/>
          <w:kern w:val="2"/>
          <w:sz w:val="32"/>
          <w:szCs w:val="32"/>
        </w:rPr>
        <w:t>12</w:t>
      </w:r>
      <w:r w:rsidRPr="00C763B0">
        <w:rPr>
          <w:rFonts w:ascii="仿宋" w:eastAsia="仿宋" w:hAnsi="仿宋" w:hint="eastAsia"/>
          <w:kern w:val="2"/>
          <w:sz w:val="32"/>
          <w:szCs w:val="32"/>
          <w:lang w:val="zh-TW" w:eastAsia="zh-TW"/>
        </w:rPr>
        <w:t>个城市的市体育局或市高协名义组成</w:t>
      </w:r>
      <w:r w:rsidRPr="00C763B0">
        <w:rPr>
          <w:rFonts w:ascii="仿宋" w:eastAsia="仿宋" w:hAnsi="仿宋"/>
          <w:kern w:val="2"/>
          <w:sz w:val="32"/>
          <w:szCs w:val="32"/>
        </w:rPr>
        <w:t>12</w:t>
      </w:r>
      <w:r w:rsidRPr="00C763B0">
        <w:rPr>
          <w:rFonts w:ascii="仿宋" w:eastAsia="仿宋" w:hAnsi="仿宋" w:hint="eastAsia"/>
          <w:kern w:val="2"/>
          <w:sz w:val="32"/>
          <w:szCs w:val="32"/>
          <w:lang w:val="zh-TW" w:eastAsia="zh-TW"/>
        </w:rPr>
        <w:t>个城市代表队参赛，每个队可报名</w:t>
      </w:r>
      <w:r w:rsidRPr="00C763B0">
        <w:rPr>
          <w:rFonts w:ascii="仿宋" w:eastAsia="仿宋" w:hAnsi="仿宋"/>
          <w:kern w:val="2"/>
          <w:sz w:val="32"/>
          <w:szCs w:val="32"/>
        </w:rPr>
        <w:t>1</w:t>
      </w:r>
      <w:r w:rsidRPr="00C763B0">
        <w:rPr>
          <w:rFonts w:ascii="仿宋" w:eastAsia="仿宋" w:hAnsi="仿宋" w:hint="eastAsia"/>
          <w:kern w:val="2"/>
          <w:sz w:val="32"/>
          <w:szCs w:val="32"/>
          <w:lang w:val="zh-TW" w:eastAsia="zh-TW"/>
        </w:rPr>
        <w:t>名领队，</w:t>
      </w:r>
      <w:r w:rsidRPr="00C763B0">
        <w:rPr>
          <w:rFonts w:ascii="仿宋" w:eastAsia="仿宋" w:hAnsi="仿宋"/>
          <w:kern w:val="2"/>
          <w:sz w:val="32"/>
          <w:szCs w:val="32"/>
        </w:rPr>
        <w:t>1</w:t>
      </w:r>
      <w:r w:rsidRPr="00C763B0">
        <w:rPr>
          <w:rFonts w:ascii="仿宋" w:eastAsia="仿宋" w:hAnsi="仿宋" w:hint="eastAsia"/>
          <w:kern w:val="2"/>
          <w:sz w:val="32"/>
          <w:szCs w:val="32"/>
          <w:lang w:val="zh-TW" w:eastAsia="zh-TW"/>
        </w:rPr>
        <w:t>名教练，</w:t>
      </w:r>
      <w:r w:rsidRPr="00C763B0">
        <w:rPr>
          <w:rFonts w:ascii="仿宋" w:eastAsia="仿宋" w:hAnsi="仿宋"/>
          <w:kern w:val="2"/>
          <w:sz w:val="32"/>
          <w:szCs w:val="32"/>
        </w:rPr>
        <w:t>6</w:t>
      </w:r>
      <w:r w:rsidRPr="00C763B0">
        <w:rPr>
          <w:rFonts w:ascii="仿宋" w:eastAsia="仿宋" w:hAnsi="仿宋" w:hint="eastAsia"/>
          <w:kern w:val="2"/>
          <w:sz w:val="32"/>
          <w:szCs w:val="32"/>
          <w:lang w:val="zh-TW" w:eastAsia="zh-TW"/>
        </w:rPr>
        <w:t>名队员（</w:t>
      </w:r>
      <w:r w:rsidRPr="00C763B0">
        <w:rPr>
          <w:rFonts w:ascii="仿宋" w:eastAsia="仿宋" w:hAnsi="仿宋"/>
          <w:kern w:val="2"/>
          <w:sz w:val="32"/>
          <w:szCs w:val="32"/>
        </w:rPr>
        <w:t>3</w:t>
      </w:r>
      <w:r w:rsidRPr="00C763B0">
        <w:rPr>
          <w:rFonts w:ascii="仿宋" w:eastAsia="仿宋" w:hAnsi="仿宋" w:hint="eastAsia"/>
          <w:kern w:val="2"/>
          <w:sz w:val="32"/>
          <w:szCs w:val="32"/>
          <w:lang w:val="zh-TW" w:eastAsia="zh-TW"/>
        </w:rPr>
        <w:t>名男子运动员和</w:t>
      </w:r>
      <w:r w:rsidRPr="00C763B0">
        <w:rPr>
          <w:rFonts w:ascii="仿宋" w:eastAsia="仿宋" w:hAnsi="仿宋"/>
          <w:kern w:val="2"/>
          <w:sz w:val="32"/>
          <w:szCs w:val="32"/>
        </w:rPr>
        <w:t>3</w:t>
      </w:r>
      <w:r w:rsidRPr="00C763B0">
        <w:rPr>
          <w:rFonts w:ascii="仿宋" w:eastAsia="仿宋" w:hAnsi="仿宋" w:hint="eastAsia"/>
          <w:kern w:val="2"/>
          <w:sz w:val="32"/>
          <w:szCs w:val="32"/>
          <w:lang w:val="zh-TW" w:eastAsia="zh-TW"/>
        </w:rPr>
        <w:t>名女子运动员）。</w:t>
      </w:r>
      <w:r w:rsidR="00455D86">
        <w:rPr>
          <w:rFonts w:ascii="仿宋" w:eastAsia="仿宋" w:hAnsi="仿宋" w:hint="eastAsia"/>
          <w:kern w:val="2"/>
          <w:sz w:val="32"/>
          <w:szCs w:val="32"/>
          <w:lang w:val="zh-TW" w:eastAsia="zh-TW"/>
        </w:rPr>
        <w:t>最终参赛城市名单以报名成功的先后顺序</w:t>
      </w:r>
      <w:r w:rsidR="00DA772C">
        <w:rPr>
          <w:rFonts w:ascii="仿宋" w:eastAsia="仿宋" w:hAnsi="仿宋" w:hint="eastAsia"/>
          <w:kern w:val="2"/>
          <w:sz w:val="32"/>
          <w:szCs w:val="32"/>
          <w:lang w:val="zh-TW" w:eastAsia="zh-TW"/>
        </w:rPr>
        <w:t>并</w:t>
      </w:r>
      <w:r w:rsidR="00455D86">
        <w:rPr>
          <w:rFonts w:ascii="仿宋" w:eastAsia="仿宋" w:hAnsi="仿宋" w:hint="eastAsia"/>
          <w:kern w:val="2"/>
          <w:sz w:val="32"/>
          <w:szCs w:val="32"/>
          <w:lang w:val="zh-TW" w:eastAsia="zh-TW"/>
        </w:rPr>
        <w:t>参考参赛队伍的整体青少年积分排名确定。</w:t>
      </w:r>
    </w:p>
    <w:p w14:paraId="7C53EF5C" w14:textId="77777777" w:rsidR="0075308C" w:rsidRPr="00C763B0" w:rsidRDefault="00192405">
      <w:pPr>
        <w:pStyle w:val="a7"/>
        <w:spacing w:before="0" w:after="0" w:line="360" w:lineRule="auto"/>
        <w:ind w:firstLine="640"/>
        <w:jc w:val="both"/>
        <w:rPr>
          <w:rFonts w:ascii="仿宋" w:eastAsia="仿宋" w:hAnsi="仿宋" w:cs="Songti SC Regular"/>
          <w:kern w:val="2"/>
          <w:sz w:val="32"/>
          <w:szCs w:val="32"/>
        </w:rPr>
      </w:pPr>
      <w:r w:rsidRPr="00C763B0">
        <w:rPr>
          <w:rFonts w:ascii="仿宋" w:eastAsia="仿宋" w:hAnsi="仿宋"/>
          <w:kern w:val="2"/>
          <w:sz w:val="32"/>
          <w:szCs w:val="32"/>
        </w:rPr>
        <w:t>2</w:t>
      </w:r>
      <w:r w:rsidRPr="00C763B0">
        <w:rPr>
          <w:rFonts w:ascii="仿宋" w:eastAsia="仿宋" w:hAnsi="仿宋" w:hint="eastAsia"/>
          <w:kern w:val="2"/>
          <w:sz w:val="32"/>
          <w:szCs w:val="32"/>
          <w:lang w:val="zh-TW" w:eastAsia="zh-TW"/>
        </w:rPr>
        <w:t>、参赛资格</w:t>
      </w:r>
    </w:p>
    <w:p w14:paraId="7116E569" w14:textId="77777777" w:rsidR="00DA772C" w:rsidRDefault="00DA772C">
      <w:pPr>
        <w:pStyle w:val="a7"/>
        <w:spacing w:before="0" w:after="0" w:line="360" w:lineRule="auto"/>
        <w:ind w:firstLine="640"/>
        <w:jc w:val="both"/>
        <w:rPr>
          <w:rFonts w:ascii="仿宋" w:eastAsia="PMingLiU" w:hAnsi="仿宋"/>
          <w:kern w:val="2"/>
          <w:sz w:val="32"/>
          <w:szCs w:val="32"/>
          <w:lang w:val="zh-TW" w:eastAsia="zh-TW"/>
        </w:rPr>
      </w:pPr>
      <w:r>
        <w:rPr>
          <w:rFonts w:ascii="仿宋" w:eastAsia="仿宋" w:hAnsi="仿宋" w:hint="eastAsia"/>
          <w:kern w:val="2"/>
          <w:sz w:val="32"/>
          <w:szCs w:val="32"/>
          <w:lang w:val="zh-TW" w:eastAsia="zh-TW"/>
        </w:rPr>
        <w:t>（</w:t>
      </w:r>
      <w:r>
        <w:rPr>
          <w:rFonts w:ascii="仿宋" w:eastAsia="仿宋" w:hAnsi="仿宋" w:hint="eastAsia"/>
          <w:kern w:val="2"/>
          <w:sz w:val="32"/>
          <w:szCs w:val="32"/>
          <w:lang w:val="zh-TW"/>
        </w:rPr>
        <w:t>1</w:t>
      </w:r>
      <w:r>
        <w:rPr>
          <w:rFonts w:ascii="仿宋" w:eastAsia="仿宋" w:hAnsi="仿宋" w:hint="eastAsia"/>
          <w:kern w:val="2"/>
          <w:sz w:val="32"/>
          <w:szCs w:val="32"/>
          <w:lang w:val="zh-TW" w:eastAsia="zh-TW"/>
        </w:rPr>
        <w:t>）</w:t>
      </w:r>
      <w:r w:rsidR="00192405" w:rsidRPr="00C763B0">
        <w:rPr>
          <w:rFonts w:ascii="仿宋" w:eastAsia="仿宋" w:hAnsi="仿宋" w:hint="eastAsia"/>
          <w:kern w:val="2"/>
          <w:sz w:val="32"/>
          <w:szCs w:val="32"/>
          <w:lang w:val="zh-TW" w:eastAsia="zh-TW"/>
        </w:rPr>
        <w:t>中华人民共和国公民，</w:t>
      </w:r>
      <w:r w:rsidR="00192405" w:rsidRPr="00C763B0">
        <w:rPr>
          <w:rFonts w:ascii="仿宋" w:eastAsia="仿宋" w:hAnsi="仿宋"/>
          <w:kern w:val="2"/>
          <w:sz w:val="32"/>
          <w:szCs w:val="32"/>
        </w:rPr>
        <w:t>13-19</w:t>
      </w:r>
      <w:r w:rsidR="00192405" w:rsidRPr="00C763B0">
        <w:rPr>
          <w:rFonts w:ascii="仿宋" w:eastAsia="仿宋" w:hAnsi="仿宋" w:hint="eastAsia"/>
          <w:kern w:val="2"/>
          <w:sz w:val="32"/>
          <w:szCs w:val="32"/>
          <w:lang w:val="zh-TW" w:eastAsia="zh-TW"/>
        </w:rPr>
        <w:t>周岁（不含）的青少年男、女选手。</w:t>
      </w:r>
    </w:p>
    <w:p w14:paraId="3B1294E8" w14:textId="0386BCB1" w:rsidR="0075308C" w:rsidRPr="00C763B0" w:rsidRDefault="00DA772C">
      <w:pPr>
        <w:pStyle w:val="a7"/>
        <w:spacing w:before="0" w:after="0" w:line="360" w:lineRule="auto"/>
        <w:ind w:firstLine="640"/>
        <w:jc w:val="both"/>
        <w:rPr>
          <w:rFonts w:ascii="仿宋" w:eastAsia="仿宋" w:hAnsi="仿宋" w:cs="Songti SC Regular"/>
          <w:kern w:val="2"/>
          <w:sz w:val="32"/>
          <w:szCs w:val="32"/>
        </w:rPr>
      </w:pPr>
      <w:r>
        <w:rPr>
          <w:rFonts w:asciiTheme="minorEastAsia" w:eastAsiaTheme="minorEastAsia" w:hAnsiTheme="minorEastAsia" w:hint="eastAsia"/>
          <w:kern w:val="2"/>
          <w:sz w:val="32"/>
          <w:szCs w:val="32"/>
          <w:lang w:val="zh-TW" w:eastAsia="zh-TW"/>
        </w:rPr>
        <w:t>（</w:t>
      </w:r>
      <w:r>
        <w:rPr>
          <w:rFonts w:asciiTheme="minorEastAsia" w:eastAsiaTheme="minorEastAsia" w:hAnsiTheme="minorEastAsia" w:hint="eastAsia"/>
          <w:kern w:val="2"/>
          <w:sz w:val="32"/>
          <w:szCs w:val="32"/>
          <w:lang w:val="zh-TW"/>
        </w:rPr>
        <w:t>2</w:t>
      </w:r>
      <w:r>
        <w:rPr>
          <w:rFonts w:asciiTheme="minorEastAsia" w:eastAsiaTheme="minorEastAsia" w:hAnsiTheme="minorEastAsia" w:hint="eastAsia"/>
          <w:kern w:val="2"/>
          <w:sz w:val="32"/>
          <w:szCs w:val="32"/>
          <w:lang w:val="zh-TW" w:eastAsia="zh-TW"/>
        </w:rPr>
        <w:t>）</w:t>
      </w:r>
      <w:r w:rsidR="00192405" w:rsidRPr="00C763B0">
        <w:rPr>
          <w:rFonts w:ascii="仿宋" w:eastAsia="仿宋" w:hAnsi="仿宋" w:hint="eastAsia"/>
          <w:kern w:val="2"/>
          <w:sz w:val="32"/>
          <w:szCs w:val="32"/>
          <w:lang w:val="zh-TW" w:eastAsia="zh-TW"/>
        </w:rPr>
        <w:t>参赛球员</w:t>
      </w:r>
      <w:r>
        <w:rPr>
          <w:rFonts w:ascii="仿宋" w:eastAsia="仿宋" w:hAnsi="仿宋" w:hint="eastAsia"/>
          <w:kern w:val="2"/>
          <w:sz w:val="32"/>
          <w:szCs w:val="32"/>
          <w:lang w:val="zh-TW" w:eastAsia="zh-TW"/>
        </w:rPr>
        <w:t>须</w:t>
      </w:r>
      <w:r w:rsidR="00192405" w:rsidRPr="00C763B0">
        <w:rPr>
          <w:rFonts w:ascii="仿宋" w:eastAsia="仿宋" w:hAnsi="仿宋" w:hint="eastAsia"/>
          <w:kern w:val="2"/>
          <w:sz w:val="32"/>
          <w:szCs w:val="32"/>
          <w:lang w:val="zh-TW" w:eastAsia="zh-TW"/>
        </w:rPr>
        <w:t>符合</w:t>
      </w:r>
      <w:r w:rsidR="00192405" w:rsidRPr="00C763B0">
        <w:rPr>
          <w:rFonts w:ascii="仿宋" w:eastAsia="仿宋" w:hAnsi="仿宋"/>
          <w:kern w:val="2"/>
          <w:sz w:val="32"/>
          <w:szCs w:val="32"/>
        </w:rPr>
        <w:t>R&amp;A</w:t>
      </w:r>
      <w:r w:rsidR="00192405" w:rsidRPr="00C763B0">
        <w:rPr>
          <w:rFonts w:ascii="仿宋" w:eastAsia="仿宋" w:hAnsi="仿宋" w:hint="eastAsia"/>
          <w:kern w:val="2"/>
          <w:sz w:val="32"/>
          <w:szCs w:val="32"/>
          <w:lang w:val="zh-TW" w:eastAsia="zh-TW"/>
        </w:rPr>
        <w:t>规则有限公司和美国高尔夫球协会联合颁布的最新版《高尔夫球规则》中</w:t>
      </w:r>
      <w:r w:rsidR="00192405" w:rsidRPr="00C763B0">
        <w:rPr>
          <w:rFonts w:ascii="仿宋" w:eastAsia="仿宋" w:hAnsi="仿宋"/>
          <w:kern w:val="2"/>
          <w:sz w:val="32"/>
          <w:szCs w:val="32"/>
        </w:rPr>
        <w:t>“</w:t>
      </w:r>
      <w:r w:rsidR="00192405" w:rsidRPr="00C763B0">
        <w:rPr>
          <w:rFonts w:ascii="仿宋" w:eastAsia="仿宋" w:hAnsi="仿宋" w:hint="eastAsia"/>
          <w:kern w:val="2"/>
          <w:sz w:val="32"/>
          <w:szCs w:val="32"/>
          <w:lang w:val="zh-TW" w:eastAsia="zh-TW"/>
        </w:rPr>
        <w:t>业余身份规则</w:t>
      </w:r>
      <w:r w:rsidR="00192405" w:rsidRPr="00C763B0">
        <w:rPr>
          <w:rFonts w:ascii="仿宋" w:eastAsia="仿宋" w:hAnsi="仿宋"/>
          <w:kern w:val="2"/>
          <w:sz w:val="32"/>
          <w:szCs w:val="32"/>
        </w:rPr>
        <w:t>”</w:t>
      </w:r>
      <w:r w:rsidR="00192405" w:rsidRPr="00C763B0">
        <w:rPr>
          <w:rFonts w:ascii="仿宋" w:eastAsia="仿宋" w:hAnsi="仿宋" w:hint="eastAsia"/>
          <w:kern w:val="2"/>
          <w:sz w:val="32"/>
          <w:szCs w:val="32"/>
          <w:lang w:val="zh-TW" w:eastAsia="zh-TW"/>
        </w:rPr>
        <w:t>的相关规定。</w:t>
      </w:r>
    </w:p>
    <w:p w14:paraId="52E7651E" w14:textId="1DAFE0BF" w:rsidR="0075308C" w:rsidRPr="00C763B0" w:rsidRDefault="00DA772C">
      <w:pPr>
        <w:pStyle w:val="a7"/>
        <w:spacing w:before="0" w:after="0" w:line="360" w:lineRule="auto"/>
        <w:ind w:firstLine="640"/>
        <w:jc w:val="both"/>
        <w:rPr>
          <w:rFonts w:ascii="仿宋" w:eastAsia="仿宋" w:hAnsi="仿宋" w:cs="Songti SC Regular"/>
          <w:kern w:val="2"/>
          <w:sz w:val="32"/>
          <w:szCs w:val="32"/>
          <w:lang w:val="zh-TW" w:eastAsia="zh-TW"/>
        </w:rPr>
      </w:pPr>
      <w:r>
        <w:rPr>
          <w:rFonts w:ascii="仿宋" w:eastAsia="仿宋" w:hAnsi="仿宋" w:hint="eastAsia"/>
          <w:kern w:val="2"/>
          <w:sz w:val="32"/>
          <w:szCs w:val="32"/>
          <w:lang w:eastAsia="zh-TW"/>
        </w:rPr>
        <w:t>（</w:t>
      </w:r>
      <w:r>
        <w:rPr>
          <w:rFonts w:ascii="仿宋" w:eastAsia="仿宋" w:hAnsi="仿宋" w:hint="eastAsia"/>
          <w:kern w:val="2"/>
          <w:sz w:val="32"/>
          <w:szCs w:val="32"/>
        </w:rPr>
        <w:t>3</w:t>
      </w:r>
      <w:r>
        <w:rPr>
          <w:rFonts w:ascii="仿宋" w:eastAsia="仿宋" w:hAnsi="仿宋" w:hint="eastAsia"/>
          <w:kern w:val="2"/>
          <w:sz w:val="32"/>
          <w:szCs w:val="32"/>
          <w:lang w:eastAsia="zh-TW"/>
        </w:rPr>
        <w:t>）</w:t>
      </w:r>
      <w:r w:rsidR="00192405" w:rsidRPr="00C763B0">
        <w:rPr>
          <w:rFonts w:ascii="仿宋" w:eastAsia="仿宋" w:hAnsi="仿宋" w:hint="eastAsia"/>
          <w:kern w:val="2"/>
          <w:sz w:val="32"/>
          <w:szCs w:val="32"/>
          <w:lang w:val="zh-TW" w:eastAsia="zh-TW"/>
        </w:rPr>
        <w:t>参赛选手应符合下列年龄要求</w:t>
      </w:r>
    </w:p>
    <w:p w14:paraId="121F0BC3" w14:textId="0EE169DB" w:rsidR="0075308C" w:rsidRPr="00C763B0" w:rsidRDefault="00192405">
      <w:pPr>
        <w:pStyle w:val="a7"/>
        <w:spacing w:before="0" w:after="0" w:line="360" w:lineRule="auto"/>
        <w:ind w:firstLine="640"/>
        <w:jc w:val="both"/>
        <w:rPr>
          <w:rFonts w:ascii="仿宋" w:eastAsia="仿宋" w:hAnsi="仿宋" w:cs="Songti SC Regular"/>
          <w:kern w:val="2"/>
          <w:sz w:val="32"/>
          <w:szCs w:val="32"/>
        </w:rPr>
      </w:pPr>
      <w:r w:rsidRPr="00C763B0">
        <w:rPr>
          <w:rFonts w:ascii="仿宋" w:eastAsia="仿宋" w:hAnsi="仿宋" w:hint="eastAsia"/>
          <w:kern w:val="2"/>
          <w:sz w:val="32"/>
          <w:szCs w:val="32"/>
          <w:lang w:val="zh-TW" w:eastAsia="zh-TW"/>
        </w:rPr>
        <w:t>生日</w:t>
      </w:r>
      <w:r w:rsidR="00DA772C" w:rsidRPr="00EA01B4">
        <w:rPr>
          <w:rFonts w:ascii="仿宋" w:eastAsia="仿宋" w:hAnsi="仿宋" w:hint="eastAsia"/>
          <w:kern w:val="2"/>
          <w:sz w:val="32"/>
          <w:szCs w:val="32"/>
          <w:lang w:val="zh-TW" w:eastAsia="zh-TW"/>
        </w:rPr>
        <w:t>在</w:t>
      </w:r>
      <w:r w:rsidRPr="00C763B0">
        <w:rPr>
          <w:rFonts w:ascii="仿宋" w:eastAsia="仿宋" w:hAnsi="仿宋"/>
          <w:kern w:val="2"/>
          <w:sz w:val="32"/>
          <w:szCs w:val="32"/>
        </w:rPr>
        <w:t>2002</w:t>
      </w:r>
      <w:r w:rsidRPr="00C763B0">
        <w:rPr>
          <w:rFonts w:ascii="仿宋" w:eastAsia="仿宋" w:hAnsi="仿宋" w:hint="eastAsia"/>
          <w:kern w:val="2"/>
          <w:sz w:val="32"/>
          <w:szCs w:val="32"/>
          <w:lang w:val="zh-TW" w:eastAsia="zh-TW"/>
        </w:rPr>
        <w:t>年</w:t>
      </w:r>
      <w:r w:rsidRPr="00C763B0">
        <w:rPr>
          <w:rFonts w:ascii="仿宋" w:eastAsia="仿宋" w:hAnsi="仿宋"/>
          <w:kern w:val="2"/>
          <w:sz w:val="32"/>
          <w:szCs w:val="32"/>
        </w:rPr>
        <w:t>8</w:t>
      </w:r>
      <w:r w:rsidRPr="00C763B0">
        <w:rPr>
          <w:rFonts w:ascii="仿宋" w:eastAsia="仿宋" w:hAnsi="仿宋" w:hint="eastAsia"/>
          <w:kern w:val="2"/>
          <w:sz w:val="32"/>
          <w:szCs w:val="32"/>
          <w:lang w:val="zh-TW" w:eastAsia="zh-TW"/>
        </w:rPr>
        <w:t>月</w:t>
      </w:r>
      <w:r w:rsidRPr="00C763B0">
        <w:rPr>
          <w:rFonts w:ascii="仿宋" w:eastAsia="仿宋" w:hAnsi="仿宋"/>
          <w:kern w:val="2"/>
          <w:sz w:val="32"/>
          <w:szCs w:val="32"/>
        </w:rPr>
        <w:t>8</w:t>
      </w:r>
      <w:r w:rsidRPr="00C763B0">
        <w:rPr>
          <w:rFonts w:ascii="仿宋" w:eastAsia="仿宋" w:hAnsi="仿宋" w:hint="eastAsia"/>
          <w:kern w:val="2"/>
          <w:sz w:val="32"/>
          <w:szCs w:val="32"/>
          <w:lang w:val="zh-TW" w:eastAsia="zh-TW"/>
        </w:rPr>
        <w:t>日</w:t>
      </w:r>
      <w:r w:rsidRPr="00C763B0">
        <w:rPr>
          <w:rFonts w:ascii="仿宋" w:eastAsia="仿宋" w:hAnsi="仿宋"/>
          <w:kern w:val="2"/>
          <w:sz w:val="32"/>
          <w:szCs w:val="32"/>
        </w:rPr>
        <w:t>-2008</w:t>
      </w:r>
      <w:r w:rsidRPr="00C763B0">
        <w:rPr>
          <w:rFonts w:ascii="仿宋" w:eastAsia="仿宋" w:hAnsi="仿宋" w:hint="eastAsia"/>
          <w:kern w:val="2"/>
          <w:sz w:val="32"/>
          <w:szCs w:val="32"/>
          <w:lang w:val="zh-TW" w:eastAsia="zh-TW"/>
        </w:rPr>
        <w:t>年</w:t>
      </w:r>
      <w:r w:rsidRPr="00C763B0">
        <w:rPr>
          <w:rFonts w:ascii="仿宋" w:eastAsia="仿宋" w:hAnsi="仿宋"/>
          <w:kern w:val="2"/>
          <w:sz w:val="32"/>
          <w:szCs w:val="32"/>
        </w:rPr>
        <w:t>8</w:t>
      </w:r>
      <w:r w:rsidRPr="00C763B0">
        <w:rPr>
          <w:rFonts w:ascii="仿宋" w:eastAsia="仿宋" w:hAnsi="仿宋" w:hint="eastAsia"/>
          <w:kern w:val="2"/>
          <w:sz w:val="32"/>
          <w:szCs w:val="32"/>
          <w:lang w:val="zh-TW" w:eastAsia="zh-TW"/>
        </w:rPr>
        <w:t>月</w:t>
      </w:r>
      <w:r w:rsidR="00DA772C">
        <w:rPr>
          <w:rFonts w:ascii="仿宋" w:eastAsia="仿宋" w:hAnsi="仿宋"/>
          <w:kern w:val="2"/>
          <w:sz w:val="32"/>
          <w:szCs w:val="32"/>
        </w:rPr>
        <w:t>7</w:t>
      </w:r>
      <w:r w:rsidRPr="00C763B0">
        <w:rPr>
          <w:rFonts w:ascii="仿宋" w:eastAsia="仿宋" w:hAnsi="仿宋" w:hint="eastAsia"/>
          <w:kern w:val="2"/>
          <w:sz w:val="32"/>
          <w:szCs w:val="32"/>
          <w:lang w:val="zh-TW" w:eastAsia="zh-TW"/>
        </w:rPr>
        <w:t>日之间</w:t>
      </w:r>
    </w:p>
    <w:p w14:paraId="4C1305D7" w14:textId="77777777" w:rsidR="0075308C" w:rsidRPr="00EA01B4" w:rsidRDefault="00192405" w:rsidP="00C763B0">
      <w:pPr>
        <w:pStyle w:val="A6"/>
        <w:spacing w:line="360" w:lineRule="auto"/>
        <w:ind w:firstLineChars="200" w:firstLine="640"/>
        <w:rPr>
          <w:rFonts w:ascii="黑体" w:eastAsia="黑体" w:hAnsi="黑体"/>
          <w:sz w:val="32"/>
          <w:szCs w:val="32"/>
          <w:lang w:val="zh-TW" w:eastAsia="zh-TW"/>
        </w:rPr>
      </w:pPr>
      <w:r w:rsidRPr="00EA01B4">
        <w:rPr>
          <w:rFonts w:ascii="黑体" w:eastAsia="黑体" w:hAnsi="黑体" w:hint="eastAsia"/>
          <w:sz w:val="32"/>
          <w:szCs w:val="32"/>
          <w:lang w:val="zh-TW" w:eastAsia="zh-TW"/>
        </w:rPr>
        <w:t>八、竞赛办法</w:t>
      </w:r>
    </w:p>
    <w:p w14:paraId="10D3E652" w14:textId="77777777" w:rsidR="0075308C" w:rsidRPr="00C763B0" w:rsidRDefault="00192405">
      <w:pPr>
        <w:pStyle w:val="a7"/>
        <w:spacing w:before="0" w:after="0" w:line="360" w:lineRule="auto"/>
        <w:ind w:firstLine="640"/>
        <w:jc w:val="both"/>
        <w:rPr>
          <w:rFonts w:ascii="仿宋" w:eastAsia="仿宋" w:hAnsi="仿宋" w:cs="Songti SC Regular"/>
          <w:kern w:val="2"/>
          <w:sz w:val="32"/>
          <w:szCs w:val="32"/>
        </w:rPr>
      </w:pPr>
      <w:r w:rsidRPr="00C763B0">
        <w:rPr>
          <w:rFonts w:ascii="仿宋" w:eastAsia="仿宋" w:hAnsi="仿宋"/>
          <w:kern w:val="2"/>
          <w:sz w:val="32"/>
          <w:szCs w:val="32"/>
        </w:rPr>
        <w:t>1</w:t>
      </w:r>
      <w:r w:rsidRPr="00C763B0">
        <w:rPr>
          <w:rFonts w:ascii="仿宋" w:eastAsia="仿宋" w:hAnsi="仿宋" w:hint="eastAsia"/>
          <w:kern w:val="2"/>
          <w:sz w:val="32"/>
          <w:szCs w:val="32"/>
          <w:lang w:val="zh-TW" w:eastAsia="zh-TW"/>
        </w:rPr>
        <w:t>、比赛规则</w:t>
      </w:r>
    </w:p>
    <w:p w14:paraId="2C3789C5" w14:textId="2D82652F" w:rsidR="0075308C" w:rsidRPr="00C763B0" w:rsidRDefault="00192405">
      <w:pPr>
        <w:pStyle w:val="a7"/>
        <w:spacing w:before="0" w:after="0" w:line="360" w:lineRule="auto"/>
        <w:ind w:firstLine="640"/>
        <w:jc w:val="both"/>
        <w:rPr>
          <w:rFonts w:ascii="仿宋" w:eastAsia="仿宋" w:hAnsi="仿宋" w:cs="Songti SC Regular"/>
          <w:kern w:val="2"/>
          <w:sz w:val="32"/>
          <w:szCs w:val="32"/>
        </w:rPr>
      </w:pPr>
      <w:r w:rsidRPr="00C763B0">
        <w:rPr>
          <w:rFonts w:ascii="仿宋" w:eastAsia="仿宋" w:hAnsi="仿宋" w:hint="eastAsia"/>
          <w:kern w:val="2"/>
          <w:sz w:val="32"/>
          <w:szCs w:val="32"/>
          <w:lang w:val="zh-TW" w:eastAsia="zh-TW"/>
        </w:rPr>
        <w:t>比赛采用中国高尔夫球协会审定</w:t>
      </w:r>
      <w:r w:rsidR="00DA772C">
        <w:rPr>
          <w:rFonts w:asciiTheme="minorEastAsia" w:eastAsiaTheme="minorEastAsia" w:hAnsiTheme="minorEastAsia" w:hint="eastAsia"/>
          <w:kern w:val="2"/>
          <w:sz w:val="32"/>
          <w:szCs w:val="32"/>
          <w:lang w:val="zh-TW" w:eastAsia="zh-TW"/>
        </w:rPr>
        <w:t>，</w:t>
      </w:r>
      <w:r w:rsidR="00DA772C">
        <w:rPr>
          <w:rFonts w:ascii="仿宋" w:eastAsiaTheme="minorEastAsia" w:hAnsi="仿宋" w:hint="eastAsia"/>
          <w:kern w:val="2"/>
          <w:sz w:val="32"/>
          <w:szCs w:val="32"/>
          <w:lang w:val="zh-TW"/>
        </w:rPr>
        <w:t>T</w:t>
      </w:r>
      <w:r w:rsidR="00DA772C">
        <w:rPr>
          <w:rFonts w:ascii="仿宋" w:eastAsia="PMingLiU" w:hAnsi="仿宋"/>
          <w:kern w:val="2"/>
          <w:sz w:val="32"/>
          <w:szCs w:val="32"/>
          <w:lang w:val="zh-TW" w:eastAsia="zh-TW"/>
        </w:rPr>
        <w:t xml:space="preserve">he </w:t>
      </w:r>
      <w:r w:rsidRPr="00C763B0">
        <w:rPr>
          <w:rFonts w:ascii="仿宋" w:eastAsia="仿宋" w:hAnsi="仿宋"/>
          <w:kern w:val="2"/>
          <w:sz w:val="32"/>
          <w:szCs w:val="32"/>
        </w:rPr>
        <w:t>R&amp;A</w:t>
      </w:r>
      <w:r w:rsidRPr="00C763B0">
        <w:rPr>
          <w:rFonts w:ascii="仿宋" w:eastAsia="仿宋" w:hAnsi="仿宋" w:hint="eastAsia"/>
          <w:kern w:val="2"/>
          <w:sz w:val="32"/>
          <w:szCs w:val="32"/>
          <w:lang w:val="zh-TW" w:eastAsia="zh-TW"/>
        </w:rPr>
        <w:t>规则有限公司及美国高尔夫球协会（</w:t>
      </w:r>
      <w:r w:rsidRPr="00C763B0">
        <w:rPr>
          <w:rFonts w:ascii="仿宋" w:eastAsia="仿宋" w:hAnsi="仿宋"/>
          <w:kern w:val="2"/>
          <w:sz w:val="32"/>
          <w:szCs w:val="32"/>
        </w:rPr>
        <w:t>USGA</w:t>
      </w:r>
      <w:r w:rsidRPr="00C763B0">
        <w:rPr>
          <w:rFonts w:ascii="仿宋" w:eastAsia="仿宋" w:hAnsi="仿宋" w:hint="eastAsia"/>
          <w:kern w:val="2"/>
          <w:sz w:val="32"/>
          <w:szCs w:val="32"/>
          <w:lang w:val="zh-TW" w:eastAsia="zh-TW"/>
        </w:rPr>
        <w:t>）联合颁布的</w:t>
      </w:r>
      <w:r w:rsidRPr="00C763B0">
        <w:rPr>
          <w:rFonts w:ascii="仿宋" w:eastAsia="仿宋" w:hAnsi="仿宋"/>
          <w:kern w:val="2"/>
          <w:sz w:val="32"/>
          <w:szCs w:val="32"/>
        </w:rPr>
        <w:t>2019</w:t>
      </w:r>
      <w:r w:rsidRPr="00C763B0">
        <w:rPr>
          <w:rFonts w:ascii="仿宋" w:eastAsia="仿宋" w:hAnsi="仿宋" w:hint="eastAsia"/>
          <w:kern w:val="2"/>
          <w:sz w:val="32"/>
          <w:szCs w:val="32"/>
          <w:lang w:val="zh-TW" w:eastAsia="zh-TW"/>
        </w:rPr>
        <w:t>版《高尔夫球规则》以及竞赛委员会制定的</w:t>
      </w:r>
      <w:r w:rsidRPr="00C763B0">
        <w:rPr>
          <w:rFonts w:ascii="仿宋" w:eastAsia="仿宋" w:hAnsi="仿宋"/>
          <w:kern w:val="2"/>
          <w:sz w:val="32"/>
          <w:szCs w:val="32"/>
        </w:rPr>
        <w:t>“</w:t>
      </w:r>
      <w:r w:rsidRPr="00C763B0">
        <w:rPr>
          <w:rFonts w:ascii="仿宋" w:eastAsia="仿宋" w:hAnsi="仿宋" w:hint="eastAsia"/>
          <w:kern w:val="2"/>
          <w:sz w:val="32"/>
          <w:szCs w:val="32"/>
          <w:lang w:val="zh-TW" w:eastAsia="zh-TW"/>
        </w:rPr>
        <w:t>当地规则</w:t>
      </w:r>
      <w:r w:rsidRPr="00C763B0">
        <w:rPr>
          <w:rFonts w:ascii="仿宋" w:eastAsia="仿宋" w:hAnsi="仿宋"/>
          <w:kern w:val="2"/>
          <w:sz w:val="32"/>
          <w:szCs w:val="32"/>
        </w:rPr>
        <w:t>”</w:t>
      </w:r>
      <w:r w:rsidRPr="00C763B0">
        <w:rPr>
          <w:rFonts w:ascii="仿宋" w:eastAsia="仿宋" w:hAnsi="仿宋" w:hint="eastAsia"/>
          <w:kern w:val="2"/>
          <w:sz w:val="32"/>
          <w:szCs w:val="32"/>
          <w:lang w:val="zh-TW" w:eastAsia="zh-TW"/>
        </w:rPr>
        <w:t>和竞赛规则补充条款。</w:t>
      </w:r>
    </w:p>
    <w:p w14:paraId="69AD03F6" w14:textId="77777777" w:rsidR="0075308C" w:rsidRPr="00C763B0" w:rsidRDefault="00192405">
      <w:pPr>
        <w:pStyle w:val="a7"/>
        <w:spacing w:before="0" w:after="0" w:line="360" w:lineRule="auto"/>
        <w:ind w:firstLine="640"/>
        <w:jc w:val="both"/>
        <w:rPr>
          <w:rFonts w:ascii="仿宋" w:eastAsia="仿宋" w:hAnsi="仿宋" w:cs="Songti SC Regular"/>
          <w:kern w:val="2"/>
          <w:sz w:val="32"/>
          <w:szCs w:val="32"/>
        </w:rPr>
      </w:pPr>
      <w:r w:rsidRPr="00C763B0">
        <w:rPr>
          <w:rFonts w:ascii="仿宋" w:eastAsia="仿宋" w:hAnsi="仿宋"/>
          <w:kern w:val="2"/>
          <w:sz w:val="32"/>
          <w:szCs w:val="32"/>
        </w:rPr>
        <w:t>2</w:t>
      </w:r>
      <w:r w:rsidRPr="00C763B0">
        <w:rPr>
          <w:rFonts w:ascii="仿宋" w:eastAsia="仿宋" w:hAnsi="仿宋" w:hint="eastAsia"/>
          <w:kern w:val="2"/>
          <w:sz w:val="32"/>
          <w:szCs w:val="32"/>
          <w:lang w:val="zh-TW" w:eastAsia="zh-TW"/>
        </w:rPr>
        <w:t>、团体赛</w:t>
      </w:r>
    </w:p>
    <w:p w14:paraId="2D7DD374" w14:textId="3D9921AF" w:rsidR="0075308C" w:rsidRPr="00C763B0" w:rsidRDefault="00192405">
      <w:pPr>
        <w:pStyle w:val="a7"/>
        <w:spacing w:before="0" w:after="0" w:line="360" w:lineRule="auto"/>
        <w:ind w:firstLine="640"/>
        <w:jc w:val="both"/>
        <w:rPr>
          <w:rFonts w:ascii="仿宋" w:eastAsia="仿宋" w:hAnsi="仿宋" w:cs="Songti SC Regular"/>
          <w:kern w:val="2"/>
          <w:sz w:val="32"/>
          <w:szCs w:val="32"/>
        </w:rPr>
      </w:pPr>
      <w:r w:rsidRPr="00C763B0">
        <w:rPr>
          <w:rFonts w:ascii="仿宋" w:eastAsia="仿宋" w:hAnsi="仿宋" w:hint="eastAsia"/>
          <w:kern w:val="2"/>
          <w:sz w:val="32"/>
          <w:szCs w:val="32"/>
          <w:lang w:val="zh-TW" w:eastAsia="zh-TW"/>
        </w:rPr>
        <w:lastRenderedPageBreak/>
        <w:t>团体比赛为三轮（</w:t>
      </w:r>
      <w:r w:rsidRPr="00C763B0">
        <w:rPr>
          <w:rFonts w:ascii="仿宋" w:eastAsia="仿宋" w:hAnsi="仿宋"/>
          <w:kern w:val="2"/>
          <w:sz w:val="32"/>
          <w:szCs w:val="32"/>
        </w:rPr>
        <w:t>54</w:t>
      </w:r>
      <w:r w:rsidRPr="00C763B0">
        <w:rPr>
          <w:rFonts w:ascii="仿宋" w:eastAsia="仿宋" w:hAnsi="仿宋" w:hint="eastAsia"/>
          <w:kern w:val="2"/>
          <w:sz w:val="32"/>
          <w:szCs w:val="32"/>
          <w:lang w:val="zh-TW" w:eastAsia="zh-TW"/>
        </w:rPr>
        <w:t>洞）比杆赛。每轮比赛中，采用各队男女子各</w:t>
      </w:r>
      <w:r w:rsidRPr="00C763B0">
        <w:rPr>
          <w:rFonts w:ascii="仿宋" w:eastAsia="仿宋" w:hAnsi="仿宋"/>
          <w:kern w:val="2"/>
          <w:sz w:val="32"/>
          <w:szCs w:val="32"/>
        </w:rPr>
        <w:t>3</w:t>
      </w:r>
      <w:r w:rsidRPr="00C763B0">
        <w:rPr>
          <w:rFonts w:ascii="仿宋" w:eastAsia="仿宋" w:hAnsi="仿宋" w:hint="eastAsia"/>
          <w:kern w:val="2"/>
          <w:sz w:val="32"/>
          <w:szCs w:val="32"/>
          <w:lang w:val="zh-TW" w:eastAsia="zh-TW"/>
        </w:rPr>
        <w:t>名运动员中成绩最好的</w:t>
      </w:r>
      <w:r w:rsidRPr="00C763B0">
        <w:rPr>
          <w:rFonts w:ascii="仿宋" w:eastAsia="仿宋" w:hAnsi="仿宋"/>
          <w:kern w:val="2"/>
          <w:sz w:val="32"/>
          <w:szCs w:val="32"/>
        </w:rPr>
        <w:t>2</w:t>
      </w:r>
      <w:r w:rsidRPr="00C763B0">
        <w:rPr>
          <w:rFonts w:ascii="仿宋" w:eastAsia="仿宋" w:hAnsi="仿宋" w:hint="eastAsia"/>
          <w:kern w:val="2"/>
          <w:sz w:val="32"/>
          <w:szCs w:val="32"/>
          <w:lang w:val="zh-TW" w:eastAsia="zh-TW"/>
        </w:rPr>
        <w:t>名运动员的杆数计算该队的团体成绩，这些杆数之和为该队在该轮的团体成绩，累计</w:t>
      </w:r>
      <w:r w:rsidRPr="00C763B0">
        <w:rPr>
          <w:rFonts w:ascii="仿宋" w:eastAsia="仿宋" w:hAnsi="仿宋"/>
          <w:kern w:val="2"/>
          <w:sz w:val="32"/>
          <w:szCs w:val="32"/>
        </w:rPr>
        <w:t>3</w:t>
      </w:r>
      <w:r w:rsidRPr="00C763B0">
        <w:rPr>
          <w:rFonts w:ascii="仿宋" w:eastAsia="仿宋" w:hAnsi="仿宋" w:hint="eastAsia"/>
          <w:kern w:val="2"/>
          <w:sz w:val="32"/>
          <w:szCs w:val="32"/>
          <w:lang w:val="zh-TW" w:eastAsia="zh-TW"/>
        </w:rPr>
        <w:t>轮团体成绩之和为该队团体总成绩，总杆数低者名次列前。三轮之后，如果团体第一名出现并列，则由各队领队指定一名队员，采取逐洞附加赛的方式决定冠军归属</w:t>
      </w:r>
      <w:r w:rsidR="00DA772C">
        <w:rPr>
          <w:rFonts w:asciiTheme="minorEastAsia" w:eastAsiaTheme="minorEastAsia" w:hAnsiTheme="minorEastAsia" w:hint="eastAsia"/>
          <w:kern w:val="2"/>
          <w:sz w:val="32"/>
          <w:szCs w:val="32"/>
          <w:lang w:val="zh-TW" w:eastAsia="zh-TW"/>
        </w:rPr>
        <w:t>，</w:t>
      </w:r>
      <w:r w:rsidRPr="00C763B0">
        <w:rPr>
          <w:rFonts w:ascii="仿宋" w:eastAsia="仿宋" w:hAnsi="仿宋" w:hint="eastAsia"/>
          <w:kern w:val="2"/>
          <w:sz w:val="32"/>
          <w:szCs w:val="32"/>
          <w:lang w:val="zh-TW" w:eastAsia="zh-TW"/>
        </w:rPr>
        <w:t>所用球洞由竞赛委员会决定。如果其他名次的团体成绩出现并列，则先比较这些队最后一轮的团体成绩，总杆数少者名次在前</w:t>
      </w:r>
      <w:r w:rsidRPr="00C763B0">
        <w:rPr>
          <w:rFonts w:ascii="仿宋" w:eastAsia="仿宋" w:hAnsi="仿宋"/>
          <w:kern w:val="2"/>
          <w:sz w:val="32"/>
          <w:szCs w:val="32"/>
        </w:rPr>
        <w:t>;</w:t>
      </w:r>
      <w:r w:rsidRPr="00C763B0">
        <w:rPr>
          <w:rFonts w:ascii="仿宋" w:eastAsia="仿宋" w:hAnsi="仿宋" w:hint="eastAsia"/>
          <w:kern w:val="2"/>
          <w:sz w:val="32"/>
          <w:szCs w:val="32"/>
          <w:lang w:val="zh-TW" w:eastAsia="zh-TW"/>
        </w:rPr>
        <w:t>若仍相同，则比较这些队最后一轮后九洞（第</w:t>
      </w:r>
      <w:r w:rsidRPr="00C763B0">
        <w:rPr>
          <w:rFonts w:ascii="仿宋" w:eastAsia="仿宋" w:hAnsi="仿宋"/>
          <w:kern w:val="2"/>
          <w:sz w:val="32"/>
          <w:szCs w:val="32"/>
        </w:rPr>
        <w:t>10-18</w:t>
      </w:r>
      <w:r w:rsidRPr="00C763B0">
        <w:rPr>
          <w:rFonts w:ascii="仿宋" w:eastAsia="仿宋" w:hAnsi="仿宋" w:hint="eastAsia"/>
          <w:kern w:val="2"/>
          <w:sz w:val="32"/>
          <w:szCs w:val="32"/>
          <w:lang w:val="zh-TW" w:eastAsia="zh-TW"/>
        </w:rPr>
        <w:t>洞）的团体成绩，总杆数少者名次列前；若仍相同，则从第</w:t>
      </w:r>
      <w:r w:rsidRPr="00C763B0">
        <w:rPr>
          <w:rFonts w:ascii="仿宋" w:eastAsia="仿宋" w:hAnsi="仿宋"/>
          <w:kern w:val="2"/>
          <w:sz w:val="32"/>
          <w:szCs w:val="32"/>
        </w:rPr>
        <w:t>18</w:t>
      </w:r>
      <w:r w:rsidRPr="00C763B0">
        <w:rPr>
          <w:rFonts w:ascii="仿宋" w:eastAsia="仿宋" w:hAnsi="仿宋" w:hint="eastAsia"/>
          <w:kern w:val="2"/>
          <w:sz w:val="32"/>
          <w:szCs w:val="32"/>
          <w:lang w:val="zh-TW" w:eastAsia="zh-TW"/>
        </w:rPr>
        <w:t>洞起从后向前逐洞比较最后一轮的团体成绩，直至决出名次；若仍相同，则用抽签决出相应名次。</w:t>
      </w:r>
    </w:p>
    <w:p w14:paraId="4F25CFDF" w14:textId="77777777" w:rsidR="0075308C" w:rsidRPr="00C763B0" w:rsidRDefault="00192405">
      <w:pPr>
        <w:pStyle w:val="a7"/>
        <w:spacing w:line="360" w:lineRule="auto"/>
        <w:ind w:firstLine="640"/>
        <w:rPr>
          <w:rFonts w:ascii="仿宋" w:eastAsia="仿宋" w:hAnsi="仿宋" w:cs="Songti SC Regular"/>
          <w:kern w:val="2"/>
          <w:sz w:val="32"/>
          <w:szCs w:val="32"/>
        </w:rPr>
      </w:pPr>
      <w:r w:rsidRPr="00C763B0">
        <w:rPr>
          <w:rFonts w:ascii="仿宋" w:eastAsia="仿宋" w:hAnsi="仿宋" w:hint="eastAsia"/>
          <w:kern w:val="2"/>
          <w:sz w:val="32"/>
          <w:szCs w:val="32"/>
          <w:lang w:val="zh-TW" w:eastAsia="zh-TW"/>
        </w:rPr>
        <w:t>注</w:t>
      </w:r>
      <w:r w:rsidRPr="00C763B0">
        <w:rPr>
          <w:rFonts w:ascii="仿宋" w:eastAsia="仿宋" w:hAnsi="仿宋"/>
          <w:kern w:val="2"/>
          <w:sz w:val="32"/>
          <w:szCs w:val="32"/>
        </w:rPr>
        <w:t>1</w:t>
      </w:r>
      <w:r w:rsidRPr="00C763B0">
        <w:rPr>
          <w:rFonts w:ascii="仿宋" w:eastAsia="仿宋" w:hAnsi="仿宋" w:hint="eastAsia"/>
          <w:kern w:val="2"/>
          <w:sz w:val="32"/>
          <w:szCs w:val="32"/>
          <w:lang w:val="zh-TW" w:eastAsia="zh-TW"/>
        </w:rPr>
        <w:t>：如一队最后一轮所采用的成绩中有两人或多人的杆数相同，则首先按照上述方式决定要使用谁的杆数来决定该队的成绩，一旦决定后即不再更换。</w:t>
      </w:r>
    </w:p>
    <w:p w14:paraId="78A489D5" w14:textId="77777777" w:rsidR="0075308C" w:rsidRPr="00C763B0" w:rsidRDefault="00192405">
      <w:pPr>
        <w:pStyle w:val="a7"/>
        <w:spacing w:before="0" w:after="0" w:line="360" w:lineRule="auto"/>
        <w:ind w:firstLine="640"/>
        <w:jc w:val="both"/>
        <w:rPr>
          <w:rFonts w:ascii="仿宋" w:eastAsia="仿宋" w:hAnsi="仿宋" w:cs="Songti SC Regular"/>
          <w:kern w:val="2"/>
          <w:sz w:val="32"/>
          <w:szCs w:val="32"/>
        </w:rPr>
      </w:pPr>
      <w:r w:rsidRPr="00C763B0">
        <w:rPr>
          <w:rFonts w:ascii="仿宋" w:eastAsia="仿宋" w:hAnsi="仿宋" w:hint="eastAsia"/>
          <w:kern w:val="2"/>
          <w:sz w:val="32"/>
          <w:szCs w:val="32"/>
          <w:lang w:val="zh-TW" w:eastAsia="zh-TW"/>
        </w:rPr>
        <w:t>注</w:t>
      </w:r>
      <w:r w:rsidRPr="00C763B0">
        <w:rPr>
          <w:rFonts w:ascii="仿宋" w:eastAsia="仿宋" w:hAnsi="仿宋"/>
          <w:kern w:val="2"/>
          <w:sz w:val="32"/>
          <w:szCs w:val="32"/>
        </w:rPr>
        <w:t>2</w:t>
      </w:r>
      <w:r w:rsidRPr="00C763B0">
        <w:rPr>
          <w:rFonts w:ascii="仿宋" w:eastAsia="仿宋" w:hAnsi="仿宋" w:hint="eastAsia"/>
          <w:kern w:val="2"/>
          <w:sz w:val="32"/>
          <w:szCs w:val="32"/>
          <w:lang w:val="zh-TW" w:eastAsia="zh-TW"/>
        </w:rPr>
        <w:t>：在任何一轮比赛中，如果某支队中有运动员被取消资格或退赛，除非组委会进行特别说明，否则该运动员仍可继续代表本队完成此后比赛日的团体比赛，但不再计算个人成绩。</w:t>
      </w:r>
    </w:p>
    <w:p w14:paraId="5B4898D4" w14:textId="77777777" w:rsidR="0075308C" w:rsidRPr="00C763B0" w:rsidRDefault="00192405">
      <w:pPr>
        <w:pStyle w:val="a7"/>
        <w:spacing w:before="0" w:after="0" w:line="360" w:lineRule="auto"/>
        <w:ind w:firstLine="640"/>
        <w:jc w:val="both"/>
        <w:rPr>
          <w:rFonts w:ascii="仿宋" w:eastAsia="仿宋" w:hAnsi="仿宋" w:cs="Songti SC Regular"/>
          <w:kern w:val="2"/>
          <w:sz w:val="32"/>
          <w:szCs w:val="32"/>
        </w:rPr>
      </w:pPr>
      <w:r w:rsidRPr="00C763B0">
        <w:rPr>
          <w:rFonts w:ascii="仿宋" w:eastAsia="仿宋" w:hAnsi="仿宋"/>
          <w:kern w:val="2"/>
          <w:sz w:val="32"/>
          <w:szCs w:val="32"/>
        </w:rPr>
        <w:t>3</w:t>
      </w:r>
      <w:r w:rsidRPr="00C763B0">
        <w:rPr>
          <w:rFonts w:ascii="仿宋" w:eastAsia="仿宋" w:hAnsi="仿宋" w:hint="eastAsia"/>
          <w:kern w:val="2"/>
          <w:sz w:val="32"/>
          <w:szCs w:val="32"/>
          <w:lang w:val="zh-TW" w:eastAsia="zh-TW"/>
        </w:rPr>
        <w:t>、个人赛</w:t>
      </w:r>
    </w:p>
    <w:p w14:paraId="0B1BDEF3" w14:textId="77777777" w:rsidR="0075308C" w:rsidRPr="00C763B0" w:rsidRDefault="00192405">
      <w:pPr>
        <w:pStyle w:val="a7"/>
        <w:spacing w:before="0" w:after="0" w:line="360" w:lineRule="auto"/>
        <w:ind w:firstLine="640"/>
        <w:jc w:val="both"/>
        <w:rPr>
          <w:rFonts w:ascii="仿宋" w:eastAsia="仿宋" w:hAnsi="仿宋" w:cs="Songti SC Regular"/>
          <w:kern w:val="2"/>
          <w:sz w:val="32"/>
          <w:szCs w:val="32"/>
        </w:rPr>
      </w:pPr>
      <w:r w:rsidRPr="00C763B0">
        <w:rPr>
          <w:rFonts w:ascii="仿宋" w:eastAsia="仿宋" w:hAnsi="仿宋" w:hint="eastAsia"/>
          <w:kern w:val="2"/>
          <w:sz w:val="32"/>
          <w:szCs w:val="32"/>
          <w:lang w:val="zh-TW" w:eastAsia="zh-TW"/>
        </w:rPr>
        <w:t>个人比赛为三轮（</w:t>
      </w:r>
      <w:r w:rsidRPr="00C763B0">
        <w:rPr>
          <w:rFonts w:ascii="仿宋" w:eastAsia="仿宋" w:hAnsi="仿宋"/>
          <w:kern w:val="2"/>
          <w:sz w:val="32"/>
          <w:szCs w:val="32"/>
        </w:rPr>
        <w:t>54</w:t>
      </w:r>
      <w:r w:rsidRPr="00C763B0">
        <w:rPr>
          <w:rFonts w:ascii="仿宋" w:eastAsia="仿宋" w:hAnsi="仿宋" w:hint="eastAsia"/>
          <w:kern w:val="2"/>
          <w:sz w:val="32"/>
          <w:szCs w:val="32"/>
          <w:lang w:val="zh-TW" w:eastAsia="zh-TW"/>
        </w:rPr>
        <w:t>洞）比杆赛。按照每名参赛选手三轮的总成绩排定最后的名次。如第一名出现并列，则采</w:t>
      </w:r>
      <w:r w:rsidRPr="00C763B0">
        <w:rPr>
          <w:rFonts w:ascii="仿宋" w:eastAsia="仿宋" w:hAnsi="仿宋" w:hint="eastAsia"/>
          <w:kern w:val="2"/>
          <w:sz w:val="32"/>
          <w:szCs w:val="32"/>
          <w:lang w:val="zh-TW" w:eastAsia="zh-TW"/>
        </w:rPr>
        <w:lastRenderedPageBreak/>
        <w:t>取逐洞附加赛的方式决定冠军归属。其余名次并列时，则首先比较其最后一轮的杆数；若仍相同，则比较最后一轮最后九洞（</w:t>
      </w:r>
      <w:r w:rsidRPr="00C763B0">
        <w:rPr>
          <w:rFonts w:ascii="仿宋" w:eastAsia="仿宋" w:hAnsi="仿宋"/>
          <w:kern w:val="2"/>
          <w:sz w:val="32"/>
          <w:szCs w:val="32"/>
        </w:rPr>
        <w:t>10-18</w:t>
      </w:r>
      <w:r w:rsidRPr="00C763B0">
        <w:rPr>
          <w:rFonts w:ascii="仿宋" w:eastAsia="仿宋" w:hAnsi="仿宋" w:hint="eastAsia"/>
          <w:kern w:val="2"/>
          <w:sz w:val="32"/>
          <w:szCs w:val="32"/>
          <w:lang w:val="zh-TW" w:eastAsia="zh-TW"/>
        </w:rPr>
        <w:t>洞）成绩；若仍相同则采取从最后一轮第</w:t>
      </w:r>
      <w:r w:rsidRPr="00C763B0">
        <w:rPr>
          <w:rFonts w:ascii="仿宋" w:eastAsia="仿宋" w:hAnsi="仿宋"/>
          <w:kern w:val="2"/>
          <w:sz w:val="32"/>
          <w:szCs w:val="32"/>
        </w:rPr>
        <w:t>18</w:t>
      </w:r>
      <w:r w:rsidRPr="00C763B0">
        <w:rPr>
          <w:rFonts w:ascii="仿宋" w:eastAsia="仿宋" w:hAnsi="仿宋" w:hint="eastAsia"/>
          <w:kern w:val="2"/>
          <w:sz w:val="32"/>
          <w:szCs w:val="32"/>
          <w:lang w:val="zh-TW" w:eastAsia="zh-TW"/>
        </w:rPr>
        <w:t>洞成绩逐洞倒计数的方式决定名次；若仍相同，则采取抽签方式决定名次。</w:t>
      </w:r>
    </w:p>
    <w:p w14:paraId="4744D343" w14:textId="77777777" w:rsidR="0075308C" w:rsidRPr="00C763B0" w:rsidRDefault="00192405">
      <w:pPr>
        <w:pStyle w:val="a7"/>
        <w:spacing w:before="0" w:after="0" w:line="360" w:lineRule="auto"/>
        <w:ind w:firstLine="640"/>
        <w:jc w:val="both"/>
        <w:rPr>
          <w:rFonts w:ascii="仿宋" w:eastAsia="仿宋" w:hAnsi="仿宋" w:cs="Songti SC Regular"/>
          <w:kern w:val="2"/>
          <w:sz w:val="32"/>
          <w:szCs w:val="32"/>
        </w:rPr>
      </w:pPr>
      <w:r w:rsidRPr="00C763B0">
        <w:rPr>
          <w:rFonts w:ascii="仿宋" w:eastAsia="仿宋" w:hAnsi="仿宋"/>
          <w:kern w:val="2"/>
          <w:sz w:val="32"/>
          <w:szCs w:val="32"/>
        </w:rPr>
        <w:t>4</w:t>
      </w:r>
      <w:r w:rsidRPr="00C763B0">
        <w:rPr>
          <w:rFonts w:ascii="仿宋" w:eastAsia="仿宋" w:hAnsi="仿宋" w:hint="eastAsia"/>
          <w:kern w:val="2"/>
          <w:sz w:val="32"/>
          <w:szCs w:val="32"/>
          <w:lang w:val="zh-TW" w:eastAsia="zh-TW"/>
        </w:rPr>
        <w:t>、球童</w:t>
      </w:r>
    </w:p>
    <w:p w14:paraId="36699A04" w14:textId="77777777" w:rsidR="0075308C" w:rsidRPr="00C763B0" w:rsidRDefault="00192405">
      <w:pPr>
        <w:pStyle w:val="a7"/>
        <w:spacing w:before="0" w:after="0" w:line="360" w:lineRule="auto"/>
        <w:ind w:firstLine="640"/>
        <w:jc w:val="both"/>
        <w:rPr>
          <w:rFonts w:ascii="仿宋" w:eastAsia="仿宋" w:hAnsi="仿宋" w:cs="Songti SC Regular"/>
          <w:kern w:val="2"/>
          <w:sz w:val="32"/>
          <w:szCs w:val="32"/>
          <w:lang w:val="zh-TW" w:eastAsia="zh-TW"/>
        </w:rPr>
      </w:pPr>
      <w:r w:rsidRPr="00C763B0">
        <w:rPr>
          <w:rFonts w:ascii="仿宋" w:eastAsia="仿宋" w:hAnsi="仿宋" w:hint="eastAsia"/>
          <w:kern w:val="2"/>
          <w:sz w:val="32"/>
          <w:szCs w:val="32"/>
          <w:lang w:val="zh-TW" w:eastAsia="zh-TW"/>
        </w:rPr>
        <w:t>选手比赛期间可选择自行背包参赛或使用无助力推车参赛，各组配一名记分球童。</w:t>
      </w:r>
    </w:p>
    <w:p w14:paraId="0C465BC8" w14:textId="77777777" w:rsidR="0075308C" w:rsidRPr="00EA01B4" w:rsidRDefault="00192405" w:rsidP="00EA01B4">
      <w:pPr>
        <w:pStyle w:val="A6"/>
        <w:spacing w:line="360" w:lineRule="auto"/>
        <w:ind w:firstLineChars="200" w:firstLine="640"/>
        <w:rPr>
          <w:rFonts w:ascii="黑体" w:eastAsia="黑体" w:hAnsi="黑体"/>
          <w:sz w:val="32"/>
          <w:szCs w:val="32"/>
          <w:lang w:val="zh-TW" w:eastAsia="zh-TW"/>
        </w:rPr>
      </w:pPr>
      <w:r w:rsidRPr="00EA01B4">
        <w:rPr>
          <w:rFonts w:ascii="黑体" w:eastAsia="黑体" w:hAnsi="黑体" w:hint="eastAsia"/>
          <w:sz w:val="32"/>
          <w:szCs w:val="32"/>
          <w:lang w:val="zh-TW" w:eastAsia="zh-TW"/>
        </w:rPr>
        <w:t>九、名次录取和奖励</w:t>
      </w:r>
    </w:p>
    <w:p w14:paraId="023BB059" w14:textId="77777777" w:rsidR="0075308C" w:rsidRPr="00C763B0" w:rsidRDefault="00192405">
      <w:pPr>
        <w:pStyle w:val="a7"/>
        <w:spacing w:before="0" w:after="0" w:line="360" w:lineRule="auto"/>
        <w:ind w:firstLine="640"/>
        <w:jc w:val="both"/>
        <w:rPr>
          <w:rFonts w:ascii="仿宋" w:eastAsia="仿宋" w:hAnsi="仿宋" w:cs="Songti SC Regular"/>
          <w:sz w:val="32"/>
          <w:szCs w:val="32"/>
        </w:rPr>
      </w:pPr>
      <w:r w:rsidRPr="00C763B0">
        <w:rPr>
          <w:rFonts w:ascii="仿宋" w:eastAsia="仿宋" w:hAnsi="仿宋"/>
          <w:sz w:val="32"/>
          <w:szCs w:val="32"/>
          <w:lang w:val="zh-CN"/>
        </w:rPr>
        <w:t>1</w:t>
      </w:r>
      <w:r w:rsidRPr="00C763B0">
        <w:rPr>
          <w:rFonts w:ascii="仿宋" w:eastAsia="仿宋" w:hAnsi="仿宋" w:hint="eastAsia"/>
          <w:sz w:val="32"/>
          <w:szCs w:val="32"/>
          <w:lang w:val="zh-CN"/>
        </w:rPr>
        <w:t>、</w:t>
      </w:r>
      <w:r w:rsidRPr="00C763B0">
        <w:rPr>
          <w:rFonts w:ascii="仿宋" w:eastAsia="仿宋" w:hAnsi="仿宋" w:hint="eastAsia"/>
          <w:kern w:val="2"/>
          <w:sz w:val="32"/>
          <w:szCs w:val="32"/>
          <w:lang w:val="zh-TW" w:eastAsia="zh-TW"/>
        </w:rPr>
        <w:t>男</w:t>
      </w:r>
      <w:r w:rsidRPr="00C763B0">
        <w:rPr>
          <w:rFonts w:ascii="仿宋" w:eastAsia="仿宋" w:hAnsi="仿宋" w:hint="eastAsia"/>
          <w:kern w:val="2"/>
          <w:sz w:val="32"/>
          <w:szCs w:val="32"/>
          <w:lang w:val="zh-CN"/>
        </w:rPr>
        <w:t>、</w:t>
      </w:r>
      <w:r w:rsidRPr="00C763B0">
        <w:rPr>
          <w:rFonts w:ascii="仿宋" w:eastAsia="仿宋" w:hAnsi="仿宋" w:hint="eastAsia"/>
          <w:kern w:val="2"/>
          <w:sz w:val="32"/>
          <w:szCs w:val="32"/>
          <w:lang w:val="zh-TW" w:eastAsia="zh-TW"/>
        </w:rPr>
        <w:t>女</w:t>
      </w:r>
      <w:r w:rsidRPr="00C763B0">
        <w:rPr>
          <w:rFonts w:ascii="仿宋" w:eastAsia="仿宋" w:hAnsi="仿宋" w:hint="eastAsia"/>
          <w:kern w:val="2"/>
          <w:sz w:val="32"/>
          <w:szCs w:val="32"/>
          <w:lang w:val="zh-CN"/>
        </w:rPr>
        <w:t>团体、个人前</w:t>
      </w:r>
      <w:r w:rsidRPr="00C763B0">
        <w:rPr>
          <w:rFonts w:ascii="仿宋" w:eastAsia="仿宋" w:hAnsi="仿宋"/>
          <w:kern w:val="2"/>
          <w:sz w:val="32"/>
          <w:szCs w:val="32"/>
        </w:rPr>
        <w:t>3</w:t>
      </w:r>
      <w:r w:rsidRPr="00C763B0">
        <w:rPr>
          <w:rFonts w:ascii="仿宋" w:eastAsia="仿宋" w:hAnsi="仿宋" w:hint="eastAsia"/>
          <w:kern w:val="2"/>
          <w:sz w:val="32"/>
          <w:szCs w:val="32"/>
          <w:lang w:val="zh-TW" w:eastAsia="zh-TW"/>
        </w:rPr>
        <w:t>名</w:t>
      </w:r>
      <w:r w:rsidRPr="00C763B0">
        <w:rPr>
          <w:rFonts w:ascii="仿宋" w:eastAsia="仿宋" w:hAnsi="仿宋" w:hint="eastAsia"/>
          <w:sz w:val="32"/>
          <w:szCs w:val="32"/>
          <w:lang w:val="zh-CN"/>
        </w:rPr>
        <w:t>分别获得中高协颁发的奖牌、证书和组委会颁发的赛事奖杯、奖品。</w:t>
      </w:r>
    </w:p>
    <w:p w14:paraId="46E8EBA5" w14:textId="77777777" w:rsidR="0075308C" w:rsidRPr="00C763B0" w:rsidRDefault="00192405">
      <w:pPr>
        <w:pStyle w:val="a7"/>
        <w:spacing w:before="0" w:after="0" w:line="360" w:lineRule="auto"/>
        <w:ind w:firstLine="640"/>
        <w:jc w:val="both"/>
        <w:rPr>
          <w:rFonts w:ascii="仿宋" w:eastAsia="仿宋" w:hAnsi="仿宋" w:cs="Songti SC Regular"/>
          <w:kern w:val="2"/>
          <w:sz w:val="32"/>
          <w:szCs w:val="32"/>
          <w:lang w:val="zh-TW" w:eastAsia="zh-TW"/>
        </w:rPr>
      </w:pPr>
      <w:r w:rsidRPr="00C763B0">
        <w:rPr>
          <w:rFonts w:ascii="仿宋" w:eastAsia="仿宋" w:hAnsi="仿宋"/>
          <w:sz w:val="32"/>
          <w:szCs w:val="32"/>
          <w:lang w:val="zh-CN"/>
        </w:rPr>
        <w:t>2</w:t>
      </w:r>
      <w:r w:rsidRPr="00C763B0">
        <w:rPr>
          <w:rFonts w:ascii="仿宋" w:eastAsia="仿宋" w:hAnsi="仿宋" w:hint="eastAsia"/>
          <w:sz w:val="32"/>
          <w:szCs w:val="32"/>
          <w:lang w:val="zh-CN"/>
        </w:rPr>
        <w:t>、</w:t>
      </w:r>
      <w:r w:rsidRPr="00C763B0">
        <w:rPr>
          <w:rFonts w:ascii="仿宋" w:eastAsia="仿宋" w:hAnsi="仿宋" w:hint="eastAsia"/>
          <w:kern w:val="2"/>
          <w:sz w:val="32"/>
          <w:szCs w:val="32"/>
          <w:lang w:val="zh-TW" w:eastAsia="zh-TW"/>
        </w:rPr>
        <w:t>男、女团体前</w:t>
      </w:r>
      <w:r w:rsidRPr="00C763B0">
        <w:rPr>
          <w:rFonts w:ascii="仿宋" w:eastAsia="仿宋" w:hAnsi="仿宋"/>
          <w:kern w:val="2"/>
          <w:sz w:val="32"/>
          <w:szCs w:val="32"/>
          <w:lang w:val="zh-CN"/>
        </w:rPr>
        <w:t>4-6</w:t>
      </w:r>
      <w:r w:rsidRPr="00C763B0">
        <w:rPr>
          <w:rFonts w:ascii="仿宋" w:eastAsia="仿宋" w:hAnsi="仿宋" w:hint="eastAsia"/>
          <w:kern w:val="2"/>
          <w:sz w:val="32"/>
          <w:szCs w:val="32"/>
          <w:lang w:val="zh-TW" w:eastAsia="zh-TW"/>
        </w:rPr>
        <w:t>名</w:t>
      </w:r>
      <w:r w:rsidRPr="00C763B0">
        <w:rPr>
          <w:rFonts w:ascii="仿宋" w:eastAsia="仿宋" w:hAnsi="仿宋" w:hint="eastAsia"/>
          <w:kern w:val="2"/>
          <w:sz w:val="32"/>
          <w:szCs w:val="32"/>
          <w:lang w:val="zh-CN"/>
        </w:rPr>
        <w:t>分别获得中高协颁发的证书和组委会颁发的赛事奖品。</w:t>
      </w:r>
    </w:p>
    <w:p w14:paraId="70A50450" w14:textId="77777777" w:rsidR="0075308C" w:rsidRPr="00C763B0" w:rsidRDefault="00192405">
      <w:pPr>
        <w:pStyle w:val="a7"/>
        <w:spacing w:before="0" w:after="0" w:line="360" w:lineRule="auto"/>
        <w:ind w:firstLine="640"/>
        <w:jc w:val="both"/>
        <w:rPr>
          <w:rFonts w:ascii="仿宋" w:eastAsia="仿宋" w:hAnsi="仿宋" w:cs="Songti SC Regular"/>
          <w:kern w:val="2"/>
          <w:sz w:val="32"/>
          <w:szCs w:val="32"/>
          <w:lang w:val="zh-TW" w:eastAsia="zh-TW"/>
        </w:rPr>
      </w:pPr>
      <w:r w:rsidRPr="00C763B0">
        <w:rPr>
          <w:rFonts w:ascii="仿宋" w:eastAsia="仿宋" w:hAnsi="仿宋"/>
          <w:kern w:val="2"/>
          <w:sz w:val="32"/>
          <w:szCs w:val="32"/>
          <w:lang w:val="zh-CN"/>
        </w:rPr>
        <w:t>3</w:t>
      </w:r>
      <w:r w:rsidRPr="00C763B0">
        <w:rPr>
          <w:rFonts w:ascii="仿宋" w:eastAsia="仿宋" w:hAnsi="仿宋" w:hint="eastAsia"/>
          <w:kern w:val="2"/>
          <w:sz w:val="32"/>
          <w:szCs w:val="32"/>
          <w:lang w:val="zh-CN"/>
        </w:rPr>
        <w:t>、</w:t>
      </w:r>
      <w:r w:rsidRPr="00C763B0">
        <w:rPr>
          <w:rFonts w:ascii="仿宋" w:eastAsia="仿宋" w:hAnsi="仿宋" w:hint="eastAsia"/>
          <w:kern w:val="2"/>
          <w:sz w:val="32"/>
          <w:szCs w:val="32"/>
          <w:lang w:val="zh-TW" w:eastAsia="zh-TW"/>
        </w:rPr>
        <w:t>男、女团体前</w:t>
      </w:r>
      <w:r w:rsidRPr="00C763B0">
        <w:rPr>
          <w:rFonts w:ascii="仿宋" w:eastAsia="仿宋" w:hAnsi="仿宋"/>
          <w:kern w:val="2"/>
          <w:sz w:val="32"/>
          <w:szCs w:val="32"/>
          <w:lang w:val="zh-CN"/>
        </w:rPr>
        <w:t>7-12</w:t>
      </w:r>
      <w:r w:rsidRPr="00C763B0">
        <w:rPr>
          <w:rFonts w:ascii="仿宋" w:eastAsia="仿宋" w:hAnsi="仿宋" w:hint="eastAsia"/>
          <w:kern w:val="2"/>
          <w:sz w:val="32"/>
          <w:szCs w:val="32"/>
          <w:lang w:val="zh-TW" w:eastAsia="zh-TW"/>
        </w:rPr>
        <w:t>名</w:t>
      </w:r>
      <w:r w:rsidRPr="00C763B0">
        <w:rPr>
          <w:rFonts w:ascii="仿宋" w:eastAsia="仿宋" w:hAnsi="仿宋" w:hint="eastAsia"/>
          <w:kern w:val="2"/>
          <w:sz w:val="32"/>
          <w:szCs w:val="32"/>
          <w:lang w:val="zh-CN"/>
        </w:rPr>
        <w:t>分别获得组委会颁发的赛事奖品。</w:t>
      </w:r>
    </w:p>
    <w:p w14:paraId="05A36D13" w14:textId="77777777" w:rsidR="0075308C" w:rsidRPr="00EA01B4" w:rsidRDefault="00192405" w:rsidP="00C763B0">
      <w:pPr>
        <w:pStyle w:val="A6"/>
        <w:spacing w:line="360" w:lineRule="auto"/>
        <w:ind w:firstLineChars="200" w:firstLine="640"/>
        <w:rPr>
          <w:rFonts w:ascii="黑体" w:eastAsia="黑体" w:hAnsi="黑体"/>
          <w:sz w:val="32"/>
          <w:szCs w:val="32"/>
          <w:lang w:val="zh-TW" w:eastAsia="zh-TW"/>
        </w:rPr>
      </w:pPr>
      <w:r w:rsidRPr="00EA01B4">
        <w:rPr>
          <w:rFonts w:ascii="黑体" w:eastAsia="黑体" w:hAnsi="黑体" w:hint="eastAsia"/>
          <w:sz w:val="32"/>
          <w:szCs w:val="32"/>
          <w:lang w:val="zh-TW" w:eastAsia="zh-TW"/>
        </w:rPr>
        <w:t>十、裁判员</w:t>
      </w:r>
    </w:p>
    <w:p w14:paraId="699C16B1" w14:textId="1AAA381E" w:rsidR="0075308C" w:rsidRPr="00C763B0" w:rsidRDefault="006E1BAE">
      <w:pPr>
        <w:pStyle w:val="A6"/>
        <w:spacing w:line="360" w:lineRule="auto"/>
        <w:ind w:firstLine="640"/>
        <w:rPr>
          <w:rFonts w:ascii="仿宋" w:eastAsia="仿宋" w:hAnsi="仿宋" w:cs="Songti SC Regular"/>
          <w:sz w:val="32"/>
          <w:szCs w:val="32"/>
          <w:lang w:val="zh-TW" w:eastAsia="zh-TW"/>
        </w:rPr>
      </w:pPr>
      <w:r>
        <w:rPr>
          <w:rFonts w:ascii="仿宋" w:eastAsia="仿宋" w:hAnsi="仿宋" w:hint="eastAsia"/>
          <w:sz w:val="32"/>
          <w:szCs w:val="32"/>
          <w:lang w:val="zh-TW" w:eastAsia="zh-TW"/>
        </w:rPr>
        <w:t>裁判员</w:t>
      </w:r>
      <w:r w:rsidR="00192405" w:rsidRPr="00C763B0">
        <w:rPr>
          <w:rFonts w:ascii="仿宋" w:eastAsia="仿宋" w:hAnsi="仿宋" w:hint="eastAsia"/>
          <w:sz w:val="32"/>
          <w:szCs w:val="32"/>
          <w:lang w:val="zh-TW" w:eastAsia="zh-TW"/>
        </w:rPr>
        <w:t>由中国高尔夫球协会统一选派。</w:t>
      </w:r>
    </w:p>
    <w:p w14:paraId="241F6543" w14:textId="77777777" w:rsidR="0075308C" w:rsidRPr="00EA01B4" w:rsidRDefault="00192405" w:rsidP="00C763B0">
      <w:pPr>
        <w:pStyle w:val="A6"/>
        <w:spacing w:line="360" w:lineRule="auto"/>
        <w:ind w:firstLineChars="200" w:firstLine="640"/>
        <w:rPr>
          <w:rFonts w:ascii="黑体" w:eastAsia="黑体" w:hAnsi="黑体"/>
          <w:sz w:val="32"/>
          <w:szCs w:val="32"/>
          <w:lang w:val="zh-TW" w:eastAsia="zh-TW"/>
        </w:rPr>
      </w:pPr>
      <w:r w:rsidRPr="00EA01B4">
        <w:rPr>
          <w:rFonts w:ascii="黑体" w:eastAsia="黑体" w:hAnsi="黑体" w:hint="eastAsia"/>
          <w:sz w:val="32"/>
          <w:szCs w:val="32"/>
          <w:lang w:val="zh-TW" w:eastAsia="zh-TW"/>
        </w:rPr>
        <w:t>十一、报名与报到</w:t>
      </w:r>
    </w:p>
    <w:p w14:paraId="637C7076" w14:textId="673298C8" w:rsidR="0075308C" w:rsidRPr="00C763B0" w:rsidRDefault="00192405">
      <w:pPr>
        <w:pStyle w:val="a7"/>
        <w:spacing w:before="0" w:after="0" w:line="360" w:lineRule="auto"/>
        <w:ind w:firstLine="640"/>
        <w:jc w:val="both"/>
        <w:rPr>
          <w:rFonts w:ascii="仿宋" w:eastAsia="仿宋" w:hAnsi="仿宋" w:cs="Songti SC Regular"/>
          <w:kern w:val="2"/>
          <w:sz w:val="32"/>
          <w:szCs w:val="32"/>
          <w:lang w:val="zh-TW" w:eastAsia="zh-TW"/>
        </w:rPr>
      </w:pPr>
      <w:r w:rsidRPr="00C763B0">
        <w:rPr>
          <w:rFonts w:ascii="仿宋" w:eastAsia="仿宋" w:hAnsi="仿宋"/>
          <w:kern w:val="2"/>
          <w:sz w:val="32"/>
          <w:szCs w:val="32"/>
        </w:rPr>
        <w:t>1</w:t>
      </w:r>
      <w:r w:rsidRPr="00C763B0">
        <w:rPr>
          <w:rFonts w:ascii="仿宋" w:eastAsia="仿宋" w:hAnsi="仿宋" w:hint="eastAsia"/>
          <w:kern w:val="2"/>
          <w:sz w:val="32"/>
          <w:szCs w:val="32"/>
          <w:lang w:val="zh-TW" w:eastAsia="zh-TW"/>
        </w:rPr>
        <w:t>、各参赛单位于</w:t>
      </w:r>
      <w:r w:rsidRPr="00C763B0">
        <w:rPr>
          <w:rFonts w:ascii="仿宋" w:eastAsia="仿宋" w:hAnsi="仿宋"/>
          <w:kern w:val="2"/>
          <w:sz w:val="32"/>
          <w:szCs w:val="32"/>
        </w:rPr>
        <w:t>2021</w:t>
      </w:r>
      <w:r w:rsidRPr="00C763B0">
        <w:rPr>
          <w:rFonts w:ascii="仿宋" w:eastAsia="仿宋" w:hAnsi="仿宋" w:hint="eastAsia"/>
          <w:kern w:val="2"/>
          <w:sz w:val="32"/>
          <w:szCs w:val="32"/>
          <w:lang w:val="zh-TW" w:eastAsia="zh-TW"/>
        </w:rPr>
        <w:t>年</w:t>
      </w:r>
      <w:r w:rsidRPr="00C763B0">
        <w:rPr>
          <w:rFonts w:ascii="仿宋" w:eastAsia="仿宋" w:hAnsi="仿宋"/>
          <w:kern w:val="2"/>
          <w:sz w:val="32"/>
          <w:szCs w:val="32"/>
          <w:lang w:val="zh-CN"/>
        </w:rPr>
        <w:t>7</w:t>
      </w:r>
      <w:r w:rsidRPr="00C763B0">
        <w:rPr>
          <w:rFonts w:ascii="仿宋" w:eastAsia="仿宋" w:hAnsi="仿宋" w:hint="eastAsia"/>
          <w:kern w:val="2"/>
          <w:sz w:val="32"/>
          <w:szCs w:val="32"/>
          <w:lang w:val="zh-TW" w:eastAsia="zh-TW"/>
        </w:rPr>
        <w:t>月</w:t>
      </w:r>
      <w:r w:rsidRPr="00C763B0">
        <w:rPr>
          <w:rFonts w:ascii="仿宋" w:eastAsia="仿宋" w:hAnsi="仿宋"/>
          <w:kern w:val="2"/>
          <w:sz w:val="32"/>
          <w:szCs w:val="32"/>
          <w:lang w:val="zh-CN"/>
        </w:rPr>
        <w:t>31</w:t>
      </w:r>
      <w:r w:rsidRPr="00C763B0">
        <w:rPr>
          <w:rFonts w:ascii="仿宋" w:eastAsia="仿宋" w:hAnsi="仿宋" w:hint="eastAsia"/>
          <w:kern w:val="2"/>
          <w:sz w:val="32"/>
          <w:szCs w:val="32"/>
          <w:lang w:val="zh-TW" w:eastAsia="zh-TW"/>
        </w:rPr>
        <w:t>日</w:t>
      </w:r>
      <w:r w:rsidRPr="00C763B0">
        <w:rPr>
          <w:rFonts w:ascii="仿宋" w:eastAsia="仿宋" w:hAnsi="仿宋"/>
          <w:kern w:val="2"/>
          <w:sz w:val="32"/>
          <w:szCs w:val="32"/>
        </w:rPr>
        <w:t>17:00</w:t>
      </w:r>
      <w:r w:rsidRPr="00C763B0">
        <w:rPr>
          <w:rFonts w:ascii="仿宋" w:eastAsia="仿宋" w:hAnsi="仿宋" w:hint="eastAsia"/>
          <w:kern w:val="2"/>
          <w:sz w:val="32"/>
          <w:szCs w:val="32"/>
          <w:lang w:val="zh-TW" w:eastAsia="zh-TW"/>
        </w:rPr>
        <w:t>点前提交报名表</w:t>
      </w:r>
      <w:r w:rsidRPr="00C763B0">
        <w:rPr>
          <w:rFonts w:ascii="仿宋" w:eastAsia="仿宋" w:hAnsi="仿宋"/>
          <w:kern w:val="2"/>
          <w:sz w:val="32"/>
          <w:szCs w:val="32"/>
        </w:rPr>
        <w:t>(</w:t>
      </w:r>
      <w:r w:rsidRPr="00C763B0">
        <w:rPr>
          <w:rFonts w:ascii="仿宋" w:eastAsia="仿宋" w:hAnsi="仿宋" w:hint="eastAsia"/>
          <w:kern w:val="2"/>
          <w:sz w:val="32"/>
          <w:szCs w:val="32"/>
          <w:lang w:val="zh-TW" w:eastAsia="zh-TW"/>
        </w:rPr>
        <w:t>附件</w:t>
      </w:r>
      <w:r w:rsidR="0053522C">
        <w:rPr>
          <w:rFonts w:ascii="仿宋" w:eastAsia="仿宋" w:hAnsi="仿宋" w:hint="eastAsia"/>
          <w:kern w:val="2"/>
          <w:sz w:val="32"/>
          <w:szCs w:val="32"/>
          <w:lang w:val="zh-TW"/>
        </w:rPr>
        <w:t>2</w:t>
      </w:r>
      <w:r w:rsidRPr="00C763B0">
        <w:rPr>
          <w:rFonts w:ascii="仿宋" w:eastAsia="仿宋" w:hAnsi="仿宋"/>
          <w:kern w:val="2"/>
          <w:sz w:val="32"/>
          <w:szCs w:val="32"/>
        </w:rPr>
        <w:t>)</w:t>
      </w:r>
      <w:r w:rsidRPr="00C763B0">
        <w:rPr>
          <w:rFonts w:ascii="仿宋" w:eastAsia="仿宋" w:hAnsi="仿宋" w:hint="eastAsia"/>
          <w:kern w:val="2"/>
          <w:sz w:val="32"/>
          <w:szCs w:val="32"/>
          <w:lang w:val="zh-TW" w:eastAsia="zh-TW"/>
        </w:rPr>
        <w:t>。报名名单包括领队</w:t>
      </w:r>
      <w:r w:rsidRPr="00C763B0">
        <w:rPr>
          <w:rFonts w:ascii="仿宋" w:eastAsia="仿宋" w:hAnsi="仿宋"/>
          <w:kern w:val="2"/>
          <w:sz w:val="32"/>
          <w:szCs w:val="32"/>
        </w:rPr>
        <w:t>1</w:t>
      </w:r>
      <w:r w:rsidRPr="00C763B0">
        <w:rPr>
          <w:rFonts w:ascii="仿宋" w:eastAsia="仿宋" w:hAnsi="仿宋" w:hint="eastAsia"/>
          <w:kern w:val="2"/>
          <w:sz w:val="32"/>
          <w:szCs w:val="32"/>
          <w:lang w:val="zh-TW" w:eastAsia="zh-TW"/>
        </w:rPr>
        <w:t>人、教练</w:t>
      </w:r>
      <w:r w:rsidRPr="00C763B0">
        <w:rPr>
          <w:rFonts w:ascii="仿宋" w:eastAsia="仿宋" w:hAnsi="仿宋"/>
          <w:kern w:val="2"/>
          <w:sz w:val="32"/>
          <w:szCs w:val="32"/>
        </w:rPr>
        <w:t>1</w:t>
      </w:r>
      <w:r w:rsidRPr="00C763B0">
        <w:rPr>
          <w:rFonts w:ascii="仿宋" w:eastAsia="仿宋" w:hAnsi="仿宋" w:hint="eastAsia"/>
          <w:kern w:val="2"/>
          <w:sz w:val="32"/>
          <w:szCs w:val="32"/>
          <w:lang w:val="zh-TW" w:eastAsia="zh-TW"/>
        </w:rPr>
        <w:t>人、男女运动员</w:t>
      </w:r>
      <w:r w:rsidRPr="00C763B0">
        <w:rPr>
          <w:rFonts w:ascii="仿宋" w:eastAsia="仿宋" w:hAnsi="仿宋"/>
          <w:kern w:val="2"/>
          <w:sz w:val="32"/>
          <w:szCs w:val="32"/>
        </w:rPr>
        <w:t>6</w:t>
      </w:r>
      <w:r w:rsidRPr="00C763B0">
        <w:rPr>
          <w:rFonts w:ascii="仿宋" w:eastAsia="仿宋" w:hAnsi="仿宋" w:hint="eastAsia"/>
          <w:kern w:val="2"/>
          <w:sz w:val="32"/>
          <w:szCs w:val="32"/>
          <w:lang w:val="zh-TW" w:eastAsia="zh-TW"/>
        </w:rPr>
        <w:t>人。请将报名表</w:t>
      </w:r>
      <w:r w:rsidRPr="00C763B0">
        <w:rPr>
          <w:rFonts w:ascii="仿宋" w:eastAsia="仿宋" w:hAnsi="仿宋" w:hint="eastAsia"/>
          <w:kern w:val="2"/>
          <w:sz w:val="32"/>
          <w:szCs w:val="32"/>
          <w:lang w:val="zh-CN"/>
        </w:rPr>
        <w:t>（需加盖市级体育行政部门或市级高协公章）</w:t>
      </w:r>
      <w:r w:rsidRPr="00C763B0">
        <w:rPr>
          <w:rFonts w:ascii="仿宋" w:eastAsia="仿宋" w:hAnsi="仿宋" w:hint="eastAsia"/>
          <w:kern w:val="2"/>
          <w:sz w:val="32"/>
          <w:szCs w:val="32"/>
          <w:lang w:val="zh-TW" w:eastAsia="zh-TW"/>
        </w:rPr>
        <w:t>、运动员身份证复印件电子版打包发送至以下邮</w:t>
      </w:r>
      <w:r w:rsidRPr="00C763B0">
        <w:rPr>
          <w:rFonts w:ascii="仿宋" w:eastAsia="仿宋" w:hAnsi="仿宋" w:hint="eastAsia"/>
          <w:kern w:val="2"/>
          <w:sz w:val="32"/>
          <w:szCs w:val="32"/>
          <w:lang w:val="zh-TW" w:eastAsia="zh-TW"/>
        </w:rPr>
        <w:lastRenderedPageBreak/>
        <w:t>箱：</w:t>
      </w:r>
      <w:r w:rsidRPr="00C763B0">
        <w:rPr>
          <w:rFonts w:ascii="仿宋" w:eastAsia="仿宋" w:hAnsi="仿宋"/>
          <w:kern w:val="2"/>
          <w:sz w:val="32"/>
          <w:szCs w:val="32"/>
        </w:rPr>
        <w:t>anende@siwosports.com</w:t>
      </w:r>
      <w:r w:rsidRPr="00C763B0">
        <w:rPr>
          <w:rFonts w:ascii="仿宋" w:eastAsia="仿宋" w:hAnsi="仿宋" w:hint="eastAsia"/>
          <w:kern w:val="2"/>
          <w:sz w:val="32"/>
          <w:szCs w:val="32"/>
          <w:lang w:val="zh-TW" w:eastAsia="zh-TW"/>
        </w:rPr>
        <w:t xml:space="preserve"> 联系人</w:t>
      </w:r>
      <w:r w:rsidRPr="00C763B0">
        <w:rPr>
          <w:rFonts w:ascii="仿宋" w:eastAsia="仿宋" w:hAnsi="仿宋"/>
          <w:kern w:val="2"/>
          <w:sz w:val="32"/>
          <w:szCs w:val="32"/>
        </w:rPr>
        <w:t>:</w:t>
      </w:r>
      <w:r w:rsidRPr="00C763B0">
        <w:rPr>
          <w:rFonts w:ascii="仿宋" w:eastAsia="仿宋" w:hAnsi="仿宋" w:hint="eastAsia"/>
          <w:kern w:val="2"/>
          <w:sz w:val="32"/>
          <w:szCs w:val="32"/>
          <w:lang w:val="zh-TW" w:eastAsia="zh-TW"/>
        </w:rPr>
        <w:t>安恩德 电话：</w:t>
      </w:r>
      <w:r w:rsidRPr="00C763B0">
        <w:rPr>
          <w:rFonts w:ascii="仿宋" w:eastAsia="仿宋" w:hAnsi="仿宋"/>
          <w:kern w:val="2"/>
          <w:sz w:val="32"/>
          <w:szCs w:val="32"/>
        </w:rPr>
        <w:t>13311196739</w:t>
      </w:r>
      <w:r w:rsidRPr="00C763B0">
        <w:rPr>
          <w:rFonts w:ascii="仿宋" w:eastAsia="仿宋" w:hAnsi="仿宋" w:hint="eastAsia"/>
          <w:kern w:val="2"/>
          <w:sz w:val="32"/>
          <w:szCs w:val="32"/>
          <w:lang w:val="zh-TW" w:eastAsia="zh-TW"/>
        </w:rPr>
        <w:t>。</w:t>
      </w:r>
    </w:p>
    <w:p w14:paraId="37F356C1" w14:textId="77777777" w:rsidR="0075308C" w:rsidRPr="00C763B0" w:rsidRDefault="00192405">
      <w:pPr>
        <w:pStyle w:val="a7"/>
        <w:spacing w:before="0" w:after="0" w:line="360" w:lineRule="auto"/>
        <w:ind w:firstLine="640"/>
        <w:jc w:val="both"/>
        <w:rPr>
          <w:rFonts w:ascii="仿宋" w:eastAsia="仿宋" w:hAnsi="仿宋" w:cs="Songti SC Regular"/>
          <w:kern w:val="2"/>
          <w:sz w:val="32"/>
          <w:szCs w:val="32"/>
          <w:lang w:val="zh-TW" w:eastAsia="zh-TW"/>
        </w:rPr>
      </w:pPr>
      <w:r w:rsidRPr="00C763B0">
        <w:rPr>
          <w:rFonts w:ascii="仿宋" w:eastAsia="仿宋" w:hAnsi="仿宋"/>
          <w:kern w:val="2"/>
          <w:sz w:val="32"/>
          <w:szCs w:val="32"/>
        </w:rPr>
        <w:t>2</w:t>
      </w:r>
      <w:r w:rsidRPr="00C763B0">
        <w:rPr>
          <w:rFonts w:ascii="仿宋" w:eastAsia="仿宋" w:hAnsi="仿宋" w:hint="eastAsia"/>
          <w:kern w:val="2"/>
          <w:sz w:val="32"/>
          <w:szCs w:val="32"/>
          <w:lang w:val="zh-TW" w:eastAsia="zh-TW"/>
        </w:rPr>
        <w:t>、若队内有人员调整，需在</w:t>
      </w:r>
      <w:r w:rsidRPr="00C763B0">
        <w:rPr>
          <w:rFonts w:ascii="仿宋" w:eastAsia="仿宋" w:hAnsi="仿宋"/>
          <w:kern w:val="2"/>
          <w:sz w:val="32"/>
          <w:szCs w:val="32"/>
        </w:rPr>
        <w:t>8</w:t>
      </w:r>
      <w:r w:rsidRPr="00C763B0">
        <w:rPr>
          <w:rFonts w:ascii="仿宋" w:eastAsia="仿宋" w:hAnsi="仿宋" w:hint="eastAsia"/>
          <w:kern w:val="2"/>
          <w:sz w:val="32"/>
          <w:szCs w:val="32"/>
          <w:lang w:val="zh-TW" w:eastAsia="zh-TW"/>
        </w:rPr>
        <w:t>月</w:t>
      </w:r>
      <w:r w:rsidRPr="00C763B0">
        <w:rPr>
          <w:rFonts w:ascii="仿宋" w:eastAsia="仿宋" w:hAnsi="仿宋"/>
          <w:kern w:val="2"/>
          <w:sz w:val="32"/>
          <w:szCs w:val="32"/>
          <w:lang w:val="zh-CN"/>
        </w:rPr>
        <w:t>5</w:t>
      </w:r>
      <w:r w:rsidRPr="00C763B0">
        <w:rPr>
          <w:rFonts w:ascii="仿宋" w:eastAsia="仿宋" w:hAnsi="仿宋" w:hint="eastAsia"/>
          <w:kern w:val="2"/>
          <w:sz w:val="32"/>
          <w:szCs w:val="32"/>
          <w:lang w:val="zh-TW" w:eastAsia="zh-TW"/>
        </w:rPr>
        <w:t>日</w:t>
      </w:r>
      <w:r w:rsidRPr="00C763B0">
        <w:rPr>
          <w:rFonts w:ascii="仿宋" w:eastAsia="仿宋" w:hAnsi="仿宋"/>
          <w:kern w:val="2"/>
          <w:sz w:val="32"/>
          <w:szCs w:val="32"/>
        </w:rPr>
        <w:t>17</w:t>
      </w:r>
      <w:r w:rsidRPr="00C763B0">
        <w:rPr>
          <w:rFonts w:ascii="仿宋" w:eastAsia="仿宋" w:hAnsi="仿宋" w:hint="eastAsia"/>
          <w:kern w:val="2"/>
          <w:sz w:val="32"/>
          <w:szCs w:val="32"/>
          <w:lang w:val="zh-TW" w:eastAsia="zh-TW"/>
        </w:rPr>
        <w:t>：</w:t>
      </w:r>
      <w:r w:rsidRPr="00C763B0">
        <w:rPr>
          <w:rFonts w:ascii="仿宋" w:eastAsia="仿宋" w:hAnsi="仿宋"/>
          <w:kern w:val="2"/>
          <w:sz w:val="32"/>
          <w:szCs w:val="32"/>
        </w:rPr>
        <w:t>00</w:t>
      </w:r>
      <w:r w:rsidRPr="00C763B0">
        <w:rPr>
          <w:rFonts w:ascii="仿宋" w:eastAsia="仿宋" w:hAnsi="仿宋" w:hint="eastAsia"/>
          <w:kern w:val="2"/>
          <w:sz w:val="32"/>
          <w:szCs w:val="32"/>
          <w:lang w:val="zh-TW" w:eastAsia="zh-TW"/>
        </w:rPr>
        <w:t>前重新提交，若在规定时间内未重新提交，则提交无效。</w:t>
      </w:r>
    </w:p>
    <w:p w14:paraId="0D53F592" w14:textId="77777777" w:rsidR="0075308C" w:rsidRPr="00C763B0" w:rsidRDefault="00192405" w:rsidP="00C763B0">
      <w:pPr>
        <w:pStyle w:val="a7"/>
        <w:spacing w:before="0" w:after="0" w:line="360" w:lineRule="auto"/>
        <w:ind w:firstLineChars="133" w:firstLine="426"/>
        <w:jc w:val="both"/>
        <w:rPr>
          <w:rFonts w:ascii="仿宋" w:eastAsia="仿宋" w:hAnsi="仿宋" w:cs="Songti SC Regular"/>
          <w:kern w:val="2"/>
          <w:sz w:val="32"/>
          <w:szCs w:val="32"/>
          <w:lang w:val="zh-TW" w:eastAsia="zh-TW"/>
        </w:rPr>
      </w:pPr>
      <w:r w:rsidRPr="00C763B0">
        <w:rPr>
          <w:rFonts w:ascii="仿宋" w:eastAsia="仿宋" w:hAnsi="仿宋"/>
          <w:kern w:val="2"/>
          <w:sz w:val="32"/>
          <w:szCs w:val="32"/>
        </w:rPr>
        <w:t xml:space="preserve"> 3</w:t>
      </w:r>
      <w:r w:rsidRPr="00C763B0">
        <w:rPr>
          <w:rFonts w:ascii="仿宋" w:eastAsia="仿宋" w:hAnsi="仿宋" w:hint="eastAsia"/>
          <w:kern w:val="2"/>
          <w:sz w:val="32"/>
          <w:szCs w:val="32"/>
          <w:lang w:val="zh-TW" w:eastAsia="zh-TW"/>
        </w:rPr>
        <w:t>、报到</w:t>
      </w:r>
    </w:p>
    <w:p w14:paraId="69009224" w14:textId="77777777" w:rsidR="0075308C" w:rsidRPr="00C763B0" w:rsidRDefault="00192405">
      <w:pPr>
        <w:pStyle w:val="a7"/>
        <w:spacing w:before="0" w:after="0" w:line="360" w:lineRule="auto"/>
        <w:ind w:firstLine="320"/>
        <w:jc w:val="both"/>
        <w:rPr>
          <w:rFonts w:ascii="仿宋" w:eastAsia="仿宋" w:hAnsi="仿宋" w:cs="Songti SC Regular"/>
          <w:kern w:val="2"/>
          <w:sz w:val="32"/>
          <w:szCs w:val="32"/>
        </w:rPr>
      </w:pPr>
      <w:r w:rsidRPr="00C763B0">
        <w:rPr>
          <w:rFonts w:ascii="仿宋" w:eastAsia="仿宋" w:hAnsi="仿宋" w:hint="eastAsia"/>
          <w:kern w:val="2"/>
          <w:sz w:val="32"/>
          <w:szCs w:val="32"/>
          <w:lang w:val="zh-CN"/>
        </w:rPr>
        <w:t>（</w:t>
      </w:r>
      <w:r w:rsidRPr="00C763B0">
        <w:rPr>
          <w:rFonts w:ascii="仿宋" w:eastAsia="仿宋" w:hAnsi="仿宋"/>
          <w:kern w:val="2"/>
          <w:sz w:val="32"/>
          <w:szCs w:val="32"/>
          <w:lang w:val="zh-CN"/>
        </w:rPr>
        <w:t>1</w:t>
      </w:r>
      <w:r w:rsidRPr="00C763B0">
        <w:rPr>
          <w:rFonts w:ascii="仿宋" w:eastAsia="仿宋" w:hAnsi="仿宋" w:hint="eastAsia"/>
          <w:kern w:val="2"/>
          <w:sz w:val="32"/>
          <w:szCs w:val="32"/>
          <w:lang w:val="zh-CN"/>
        </w:rPr>
        <w:t>）报到时间、地点：</w:t>
      </w:r>
    </w:p>
    <w:p w14:paraId="55F36072" w14:textId="77777777" w:rsidR="0075308C" w:rsidRPr="00C763B0" w:rsidRDefault="00192405">
      <w:pPr>
        <w:pStyle w:val="a7"/>
        <w:spacing w:before="0" w:after="0" w:line="360" w:lineRule="auto"/>
        <w:ind w:firstLine="573"/>
        <w:jc w:val="both"/>
        <w:rPr>
          <w:rFonts w:ascii="仿宋" w:eastAsia="仿宋" w:hAnsi="仿宋" w:cs="Songti SC Regular"/>
          <w:kern w:val="2"/>
          <w:sz w:val="32"/>
          <w:szCs w:val="32"/>
        </w:rPr>
      </w:pPr>
      <w:r w:rsidRPr="00C763B0">
        <w:rPr>
          <w:rFonts w:ascii="仿宋" w:eastAsia="仿宋" w:hAnsi="仿宋" w:hint="eastAsia"/>
          <w:kern w:val="2"/>
          <w:sz w:val="32"/>
          <w:szCs w:val="32"/>
          <w:lang w:val="zh-TW" w:eastAsia="zh-TW"/>
        </w:rPr>
        <w:t>时间：</w:t>
      </w:r>
      <w:r w:rsidRPr="00C763B0">
        <w:rPr>
          <w:rFonts w:ascii="仿宋" w:eastAsia="仿宋" w:hAnsi="仿宋"/>
          <w:kern w:val="2"/>
          <w:sz w:val="32"/>
          <w:szCs w:val="32"/>
        </w:rPr>
        <w:t>2021</w:t>
      </w:r>
      <w:r w:rsidRPr="00C763B0">
        <w:rPr>
          <w:rFonts w:ascii="仿宋" w:eastAsia="仿宋" w:hAnsi="仿宋" w:hint="eastAsia"/>
          <w:kern w:val="2"/>
          <w:sz w:val="32"/>
          <w:szCs w:val="32"/>
          <w:lang w:val="zh-TW" w:eastAsia="zh-TW"/>
        </w:rPr>
        <w:t>年</w:t>
      </w:r>
      <w:r w:rsidRPr="00C763B0">
        <w:rPr>
          <w:rFonts w:ascii="仿宋" w:eastAsia="仿宋" w:hAnsi="仿宋"/>
          <w:kern w:val="2"/>
          <w:sz w:val="32"/>
          <w:szCs w:val="32"/>
        </w:rPr>
        <w:t>8</w:t>
      </w:r>
      <w:r w:rsidRPr="00C763B0">
        <w:rPr>
          <w:rFonts w:ascii="仿宋" w:eastAsia="仿宋" w:hAnsi="仿宋" w:hint="eastAsia"/>
          <w:kern w:val="2"/>
          <w:sz w:val="32"/>
          <w:szCs w:val="32"/>
          <w:lang w:val="zh-TW" w:eastAsia="zh-TW"/>
        </w:rPr>
        <w:t>月</w:t>
      </w:r>
      <w:r w:rsidRPr="00C763B0">
        <w:rPr>
          <w:rFonts w:ascii="仿宋" w:eastAsia="仿宋" w:hAnsi="仿宋"/>
          <w:kern w:val="2"/>
          <w:sz w:val="32"/>
          <w:szCs w:val="32"/>
        </w:rPr>
        <w:t>8</w:t>
      </w:r>
      <w:r w:rsidRPr="00C763B0">
        <w:rPr>
          <w:rFonts w:ascii="仿宋" w:eastAsia="仿宋" w:hAnsi="仿宋" w:hint="eastAsia"/>
          <w:kern w:val="2"/>
          <w:sz w:val="32"/>
          <w:szCs w:val="32"/>
          <w:lang w:val="zh-TW" w:eastAsia="zh-TW"/>
        </w:rPr>
        <w:t xml:space="preserve">日 </w:t>
      </w:r>
      <w:r w:rsidRPr="00C763B0">
        <w:rPr>
          <w:rFonts w:ascii="仿宋" w:eastAsia="仿宋" w:hAnsi="仿宋"/>
          <w:kern w:val="2"/>
          <w:sz w:val="32"/>
          <w:szCs w:val="32"/>
        </w:rPr>
        <w:t>09</w:t>
      </w:r>
      <w:r w:rsidRPr="00C763B0">
        <w:rPr>
          <w:rFonts w:ascii="仿宋" w:eastAsia="仿宋" w:hAnsi="仿宋" w:hint="eastAsia"/>
          <w:kern w:val="2"/>
          <w:sz w:val="32"/>
          <w:szCs w:val="32"/>
          <w:lang w:val="zh-TW" w:eastAsia="zh-TW"/>
        </w:rPr>
        <w:t>：</w:t>
      </w:r>
      <w:r w:rsidRPr="00C763B0">
        <w:rPr>
          <w:rFonts w:ascii="仿宋" w:eastAsia="仿宋" w:hAnsi="仿宋"/>
          <w:kern w:val="2"/>
          <w:sz w:val="32"/>
          <w:szCs w:val="32"/>
        </w:rPr>
        <w:t>00-16</w:t>
      </w:r>
      <w:r w:rsidRPr="00C763B0">
        <w:rPr>
          <w:rFonts w:ascii="仿宋" w:eastAsia="仿宋" w:hAnsi="仿宋" w:hint="eastAsia"/>
          <w:kern w:val="2"/>
          <w:sz w:val="32"/>
          <w:szCs w:val="32"/>
          <w:lang w:val="zh-TW" w:eastAsia="zh-TW"/>
        </w:rPr>
        <w:t>：</w:t>
      </w:r>
      <w:r w:rsidRPr="00C763B0">
        <w:rPr>
          <w:rFonts w:ascii="仿宋" w:eastAsia="仿宋" w:hAnsi="仿宋"/>
          <w:kern w:val="2"/>
          <w:sz w:val="32"/>
          <w:szCs w:val="32"/>
        </w:rPr>
        <w:t>00</w:t>
      </w:r>
    </w:p>
    <w:p w14:paraId="74C7C86F" w14:textId="77777777" w:rsidR="0075308C" w:rsidRPr="00C763B0" w:rsidRDefault="00192405">
      <w:pPr>
        <w:pStyle w:val="a7"/>
        <w:spacing w:before="0" w:after="0" w:line="360" w:lineRule="auto"/>
        <w:ind w:firstLine="566"/>
        <w:jc w:val="both"/>
        <w:rPr>
          <w:rFonts w:ascii="仿宋" w:eastAsia="仿宋" w:hAnsi="仿宋" w:cs="Songti SC Regular"/>
          <w:kern w:val="2"/>
          <w:sz w:val="32"/>
          <w:szCs w:val="32"/>
          <w:lang w:val="zh-TW" w:eastAsia="zh-TW"/>
        </w:rPr>
      </w:pPr>
      <w:r w:rsidRPr="00C763B0">
        <w:rPr>
          <w:rFonts w:ascii="仿宋" w:eastAsia="仿宋" w:hAnsi="仿宋" w:hint="eastAsia"/>
          <w:kern w:val="2"/>
          <w:sz w:val="32"/>
          <w:szCs w:val="32"/>
          <w:lang w:val="zh-TW" w:eastAsia="zh-TW"/>
        </w:rPr>
        <w:t>球场：莫干山观云高尔夫球会</w:t>
      </w:r>
    </w:p>
    <w:p w14:paraId="2F612E0E" w14:textId="77777777" w:rsidR="0075308C" w:rsidRPr="00C763B0" w:rsidRDefault="00192405">
      <w:pPr>
        <w:pStyle w:val="a7"/>
        <w:spacing w:before="0" w:after="0" w:line="360" w:lineRule="auto"/>
        <w:ind w:left="567"/>
        <w:jc w:val="both"/>
        <w:rPr>
          <w:rFonts w:ascii="仿宋" w:eastAsia="仿宋" w:hAnsi="仿宋" w:cs="Songti SC Regular"/>
          <w:kern w:val="2"/>
          <w:sz w:val="32"/>
          <w:szCs w:val="32"/>
        </w:rPr>
      </w:pPr>
      <w:r w:rsidRPr="00C763B0">
        <w:rPr>
          <w:rFonts w:ascii="仿宋" w:eastAsia="仿宋" w:hAnsi="仿宋" w:hint="eastAsia"/>
          <w:kern w:val="2"/>
          <w:sz w:val="32"/>
          <w:szCs w:val="32"/>
          <w:lang w:val="zh-TW" w:eastAsia="zh-TW"/>
        </w:rPr>
        <w:t>地址：浙江省德清县北湖西街</w:t>
      </w:r>
      <w:r w:rsidRPr="00C763B0">
        <w:rPr>
          <w:rFonts w:ascii="仿宋" w:eastAsia="仿宋" w:hAnsi="仿宋"/>
          <w:kern w:val="2"/>
          <w:sz w:val="32"/>
          <w:szCs w:val="32"/>
        </w:rPr>
        <w:t>668</w:t>
      </w:r>
      <w:r w:rsidRPr="00C763B0">
        <w:rPr>
          <w:rFonts w:ascii="仿宋" w:eastAsia="仿宋" w:hAnsi="仿宋" w:hint="eastAsia"/>
          <w:kern w:val="2"/>
          <w:sz w:val="32"/>
          <w:szCs w:val="32"/>
          <w:lang w:val="zh-TW" w:eastAsia="zh-TW"/>
        </w:rPr>
        <w:t>号</w:t>
      </w:r>
    </w:p>
    <w:p w14:paraId="3E309FEF" w14:textId="77777777" w:rsidR="0075308C" w:rsidRPr="00C763B0" w:rsidRDefault="00192405">
      <w:pPr>
        <w:pStyle w:val="a7"/>
        <w:spacing w:before="0" w:after="0" w:line="360" w:lineRule="auto"/>
        <w:ind w:left="567"/>
        <w:jc w:val="both"/>
        <w:rPr>
          <w:rFonts w:ascii="仿宋" w:eastAsia="仿宋" w:hAnsi="仿宋" w:cs="Songti SC Regular"/>
          <w:kern w:val="2"/>
          <w:sz w:val="32"/>
          <w:szCs w:val="32"/>
        </w:rPr>
      </w:pPr>
      <w:r w:rsidRPr="00C763B0">
        <w:rPr>
          <w:rFonts w:ascii="仿宋" w:eastAsia="仿宋" w:hAnsi="仿宋" w:hint="eastAsia"/>
          <w:kern w:val="2"/>
          <w:sz w:val="32"/>
          <w:szCs w:val="32"/>
          <w:lang w:val="zh-TW" w:eastAsia="zh-TW"/>
        </w:rPr>
        <w:t>球会电话：</w:t>
      </w:r>
      <w:r w:rsidRPr="00C763B0">
        <w:rPr>
          <w:rFonts w:ascii="仿宋" w:eastAsia="仿宋" w:hAnsi="仿宋"/>
          <w:kern w:val="2"/>
          <w:sz w:val="32"/>
          <w:szCs w:val="32"/>
        </w:rPr>
        <w:t>0572-8821273</w:t>
      </w:r>
    </w:p>
    <w:p w14:paraId="6A746D49" w14:textId="4E3A09DF" w:rsidR="0075308C" w:rsidRPr="00C763B0" w:rsidRDefault="00192405" w:rsidP="00C763B0">
      <w:pPr>
        <w:pStyle w:val="a7"/>
        <w:spacing w:before="0" w:after="0" w:line="360" w:lineRule="auto"/>
        <w:ind w:firstLineChars="133" w:firstLine="426"/>
        <w:jc w:val="both"/>
        <w:rPr>
          <w:rFonts w:ascii="仿宋" w:eastAsia="仿宋" w:hAnsi="仿宋" w:cs="Songti SC Regular"/>
          <w:sz w:val="32"/>
          <w:szCs w:val="32"/>
          <w:lang w:val="zh-TW" w:eastAsia="zh-TW"/>
        </w:rPr>
      </w:pPr>
      <w:r w:rsidRPr="00C763B0">
        <w:rPr>
          <w:rFonts w:ascii="仿宋" w:eastAsia="仿宋" w:hAnsi="仿宋" w:hint="eastAsia"/>
          <w:sz w:val="32"/>
          <w:szCs w:val="32"/>
          <w:lang w:val="zh-TW" w:eastAsia="zh-TW"/>
        </w:rPr>
        <w:t>（</w:t>
      </w:r>
      <w:r w:rsidRPr="00C763B0">
        <w:rPr>
          <w:rFonts w:ascii="仿宋" w:eastAsia="仿宋" w:hAnsi="仿宋"/>
          <w:sz w:val="32"/>
          <w:szCs w:val="32"/>
        </w:rPr>
        <w:t>2</w:t>
      </w:r>
      <w:r w:rsidRPr="00C763B0">
        <w:rPr>
          <w:rFonts w:ascii="仿宋" w:eastAsia="仿宋" w:hAnsi="仿宋" w:hint="eastAsia"/>
          <w:sz w:val="32"/>
          <w:szCs w:val="32"/>
          <w:lang w:val="zh-TW" w:eastAsia="zh-TW"/>
        </w:rPr>
        <w:t>）报到时，参赛选手需出示中高协竞技类电子会员卡及持本人有效身份证明（身份证、户口本、护照等均可），一周内个人核酸检测阴性报告以及</w:t>
      </w:r>
      <w:r w:rsidRPr="00C763B0">
        <w:rPr>
          <w:rFonts w:ascii="仿宋" w:eastAsia="仿宋" w:hAnsi="仿宋"/>
          <w:sz w:val="32"/>
          <w:szCs w:val="32"/>
        </w:rPr>
        <w:t>“</w:t>
      </w:r>
      <w:r w:rsidRPr="00C763B0">
        <w:rPr>
          <w:rFonts w:ascii="仿宋" w:eastAsia="仿宋" w:hAnsi="仿宋" w:hint="eastAsia"/>
          <w:sz w:val="32"/>
          <w:szCs w:val="32"/>
          <w:lang w:val="zh-TW" w:eastAsia="zh-TW"/>
        </w:rPr>
        <w:t>绿码</w:t>
      </w:r>
      <w:r w:rsidRPr="00C763B0">
        <w:rPr>
          <w:rFonts w:ascii="仿宋" w:eastAsia="仿宋" w:hAnsi="仿宋"/>
          <w:sz w:val="32"/>
          <w:szCs w:val="32"/>
        </w:rPr>
        <w:t>”</w:t>
      </w:r>
      <w:r w:rsidRPr="00C763B0">
        <w:rPr>
          <w:rFonts w:ascii="仿宋" w:eastAsia="仿宋" w:hAnsi="仿宋" w:hint="eastAsia"/>
          <w:sz w:val="32"/>
          <w:szCs w:val="32"/>
          <w:lang w:val="zh-TW" w:eastAsia="zh-TW"/>
        </w:rPr>
        <w:t>，现场填写《选手陪同人员须知》、《免责声明书》等赛事组委会要求材料，没有签署相关文件将不予参赛。</w:t>
      </w:r>
    </w:p>
    <w:p w14:paraId="0F918514" w14:textId="77777777" w:rsidR="0075308C" w:rsidRPr="00EA01B4" w:rsidRDefault="00192405" w:rsidP="00EA01B4">
      <w:pPr>
        <w:pStyle w:val="A6"/>
        <w:spacing w:line="360" w:lineRule="auto"/>
        <w:ind w:firstLineChars="200" w:firstLine="640"/>
        <w:rPr>
          <w:rFonts w:ascii="黑体" w:eastAsia="黑体" w:hAnsi="黑体"/>
          <w:sz w:val="32"/>
          <w:szCs w:val="32"/>
          <w:lang w:val="zh-TW" w:eastAsia="zh-TW"/>
        </w:rPr>
      </w:pPr>
      <w:r w:rsidRPr="00EA01B4">
        <w:rPr>
          <w:rFonts w:ascii="黑体" w:eastAsia="黑体" w:hAnsi="黑体"/>
          <w:sz w:val="32"/>
          <w:szCs w:val="32"/>
          <w:lang w:val="zh-TW" w:eastAsia="zh-TW"/>
        </w:rPr>
        <w:t xml:space="preserve"> </w:t>
      </w:r>
      <w:r w:rsidRPr="00EA01B4">
        <w:rPr>
          <w:rFonts w:ascii="黑体" w:eastAsia="黑体" w:hAnsi="黑体" w:hint="eastAsia"/>
          <w:sz w:val="32"/>
          <w:szCs w:val="32"/>
          <w:lang w:val="zh-TW" w:eastAsia="zh-TW"/>
        </w:rPr>
        <w:t>十二、恶劣天气</w:t>
      </w:r>
    </w:p>
    <w:p w14:paraId="5CAB17E5" w14:textId="77777777" w:rsidR="0075308C" w:rsidRPr="00C763B0" w:rsidRDefault="00192405">
      <w:pPr>
        <w:pStyle w:val="a7"/>
        <w:spacing w:before="0" w:after="0" w:line="360" w:lineRule="auto"/>
        <w:ind w:firstLine="640"/>
        <w:jc w:val="both"/>
        <w:rPr>
          <w:rFonts w:ascii="仿宋" w:eastAsia="仿宋" w:hAnsi="仿宋" w:cs="Songti SC Regular"/>
          <w:kern w:val="2"/>
          <w:sz w:val="32"/>
          <w:szCs w:val="32"/>
          <w:lang w:val="zh-TW" w:eastAsia="zh-TW"/>
        </w:rPr>
      </w:pPr>
      <w:r w:rsidRPr="00C763B0">
        <w:rPr>
          <w:rFonts w:ascii="仿宋" w:eastAsia="仿宋" w:hAnsi="仿宋" w:hint="eastAsia"/>
          <w:kern w:val="2"/>
          <w:sz w:val="32"/>
          <w:szCs w:val="32"/>
          <w:lang w:val="zh-TW" w:eastAsia="zh-TW"/>
        </w:rPr>
        <w:t>组委会遇到恶劣天气时按照下列原则予以处理：</w:t>
      </w:r>
    </w:p>
    <w:p w14:paraId="2AC09EE9" w14:textId="77777777" w:rsidR="0075308C" w:rsidRPr="00C763B0" w:rsidRDefault="00192405">
      <w:pPr>
        <w:pStyle w:val="a7"/>
        <w:spacing w:before="0" w:after="0" w:line="360" w:lineRule="auto"/>
        <w:ind w:firstLine="640"/>
        <w:jc w:val="both"/>
        <w:rPr>
          <w:rFonts w:ascii="仿宋" w:eastAsia="仿宋" w:hAnsi="仿宋" w:cs="Songti SC Regular"/>
          <w:kern w:val="2"/>
          <w:sz w:val="32"/>
          <w:szCs w:val="32"/>
          <w:lang w:val="zh-TW" w:eastAsia="zh-TW"/>
        </w:rPr>
      </w:pPr>
      <w:r w:rsidRPr="00C763B0">
        <w:rPr>
          <w:rFonts w:ascii="仿宋" w:eastAsia="仿宋" w:hAnsi="仿宋"/>
          <w:kern w:val="2"/>
          <w:sz w:val="32"/>
          <w:szCs w:val="32"/>
          <w:lang w:val="zh-CN"/>
        </w:rPr>
        <w:t>1</w:t>
      </w:r>
      <w:r w:rsidRPr="00C763B0">
        <w:rPr>
          <w:rFonts w:ascii="仿宋" w:eastAsia="仿宋" w:hAnsi="仿宋" w:hint="eastAsia"/>
          <w:kern w:val="2"/>
          <w:sz w:val="32"/>
          <w:szCs w:val="32"/>
          <w:lang w:val="zh-CN"/>
        </w:rPr>
        <w:t>、</w:t>
      </w:r>
      <w:r w:rsidRPr="00C763B0">
        <w:rPr>
          <w:rFonts w:ascii="仿宋" w:eastAsia="仿宋" w:hAnsi="仿宋" w:hint="eastAsia"/>
          <w:kern w:val="2"/>
          <w:sz w:val="32"/>
          <w:szCs w:val="32"/>
          <w:lang w:val="zh-TW" w:eastAsia="zh-TW"/>
        </w:rPr>
        <w:t>尽力按照原定计划完成各轮比赛。</w:t>
      </w:r>
    </w:p>
    <w:p w14:paraId="3A9D07A4" w14:textId="6A29BC73" w:rsidR="0075308C" w:rsidRPr="00C763B0" w:rsidRDefault="00192405">
      <w:pPr>
        <w:pStyle w:val="a7"/>
        <w:spacing w:before="0" w:after="0" w:line="360" w:lineRule="auto"/>
        <w:ind w:firstLine="640"/>
        <w:jc w:val="both"/>
        <w:rPr>
          <w:rFonts w:ascii="仿宋" w:eastAsia="仿宋" w:hAnsi="仿宋" w:cs="Songti SC Regular"/>
          <w:kern w:val="2"/>
          <w:sz w:val="32"/>
          <w:szCs w:val="32"/>
          <w:lang w:val="zh-TW" w:eastAsia="zh-TW"/>
        </w:rPr>
      </w:pPr>
      <w:r w:rsidRPr="00C763B0">
        <w:rPr>
          <w:rFonts w:ascii="仿宋" w:eastAsia="仿宋" w:hAnsi="仿宋"/>
          <w:kern w:val="2"/>
          <w:sz w:val="32"/>
          <w:szCs w:val="32"/>
          <w:lang w:val="zh-CN"/>
        </w:rPr>
        <w:t>2</w:t>
      </w:r>
      <w:r w:rsidRPr="00C763B0">
        <w:rPr>
          <w:rFonts w:ascii="仿宋" w:eastAsia="仿宋" w:hAnsi="仿宋" w:hint="eastAsia"/>
          <w:kern w:val="2"/>
          <w:sz w:val="32"/>
          <w:szCs w:val="32"/>
          <w:lang w:val="zh-CN"/>
        </w:rPr>
        <w:t>、</w:t>
      </w:r>
      <w:r w:rsidRPr="00C763B0">
        <w:rPr>
          <w:rFonts w:ascii="仿宋" w:eastAsia="仿宋" w:hAnsi="仿宋" w:hint="eastAsia"/>
          <w:kern w:val="2"/>
          <w:sz w:val="32"/>
          <w:szCs w:val="32"/>
          <w:lang w:val="zh-TW" w:eastAsia="zh-TW"/>
        </w:rPr>
        <w:t>如恶劣天气导致比赛无法继续，则暂停比赛。当情况好转时，</w:t>
      </w:r>
      <w:r w:rsidR="00B923E2">
        <w:rPr>
          <w:rFonts w:ascii="仿宋" w:eastAsia="仿宋" w:hAnsi="仿宋" w:hint="eastAsia"/>
          <w:kern w:val="2"/>
          <w:sz w:val="32"/>
          <w:szCs w:val="32"/>
          <w:lang w:val="zh-TW"/>
        </w:rPr>
        <w:t>即使</w:t>
      </w:r>
      <w:r w:rsidRPr="00C763B0">
        <w:rPr>
          <w:rFonts w:ascii="仿宋" w:eastAsia="仿宋" w:hAnsi="仿宋" w:hint="eastAsia"/>
          <w:kern w:val="2"/>
          <w:sz w:val="32"/>
          <w:szCs w:val="32"/>
          <w:lang w:val="zh-TW" w:eastAsia="zh-TW"/>
        </w:rPr>
        <w:t>当日无法完成该轮比赛，亦应恢复比赛。</w:t>
      </w:r>
    </w:p>
    <w:p w14:paraId="353B04DB" w14:textId="77777777" w:rsidR="0075308C" w:rsidRPr="00C763B0" w:rsidRDefault="00192405">
      <w:pPr>
        <w:pStyle w:val="a7"/>
        <w:spacing w:before="0" w:after="0" w:line="360" w:lineRule="auto"/>
        <w:ind w:firstLine="640"/>
        <w:jc w:val="both"/>
        <w:rPr>
          <w:rFonts w:ascii="仿宋" w:eastAsia="仿宋" w:hAnsi="仿宋" w:cs="Songti SC Regular"/>
          <w:kern w:val="2"/>
          <w:sz w:val="32"/>
          <w:szCs w:val="32"/>
          <w:lang w:val="zh-TW" w:eastAsia="zh-TW"/>
        </w:rPr>
      </w:pPr>
      <w:r w:rsidRPr="00C763B0">
        <w:rPr>
          <w:rFonts w:ascii="仿宋" w:eastAsia="仿宋" w:hAnsi="仿宋"/>
          <w:kern w:val="2"/>
          <w:sz w:val="32"/>
          <w:szCs w:val="32"/>
          <w:lang w:val="zh-CN"/>
        </w:rPr>
        <w:t>3</w:t>
      </w:r>
      <w:r w:rsidRPr="00C763B0">
        <w:rPr>
          <w:rFonts w:ascii="仿宋" w:eastAsia="仿宋" w:hAnsi="仿宋" w:hint="eastAsia"/>
          <w:kern w:val="2"/>
          <w:sz w:val="32"/>
          <w:szCs w:val="32"/>
          <w:lang w:val="zh-CN"/>
        </w:rPr>
        <w:t>、</w:t>
      </w:r>
      <w:r w:rsidRPr="00C763B0">
        <w:rPr>
          <w:rFonts w:ascii="仿宋" w:eastAsia="仿宋" w:hAnsi="仿宋" w:hint="eastAsia"/>
          <w:kern w:val="2"/>
          <w:sz w:val="32"/>
          <w:szCs w:val="32"/>
          <w:lang w:val="zh-TW" w:eastAsia="zh-TW"/>
        </w:rPr>
        <w:t>如日照条件允许，在次日恢复比赛并完成原计划的下一轮比赛。</w:t>
      </w:r>
    </w:p>
    <w:p w14:paraId="34361D13" w14:textId="77777777" w:rsidR="0075308C" w:rsidRPr="00C763B0" w:rsidRDefault="00192405">
      <w:pPr>
        <w:pStyle w:val="a7"/>
        <w:spacing w:before="0" w:after="0" w:line="360" w:lineRule="auto"/>
        <w:ind w:firstLine="640"/>
        <w:jc w:val="both"/>
        <w:rPr>
          <w:rFonts w:ascii="仿宋" w:eastAsia="仿宋" w:hAnsi="仿宋" w:cs="Songti SC Regular"/>
          <w:kern w:val="2"/>
          <w:sz w:val="32"/>
          <w:szCs w:val="32"/>
          <w:lang w:val="zh-TW" w:eastAsia="zh-TW"/>
        </w:rPr>
      </w:pPr>
      <w:r w:rsidRPr="00C763B0">
        <w:rPr>
          <w:rFonts w:ascii="仿宋" w:eastAsia="仿宋" w:hAnsi="仿宋"/>
          <w:kern w:val="2"/>
          <w:sz w:val="32"/>
          <w:szCs w:val="32"/>
          <w:lang w:val="zh-CN"/>
        </w:rPr>
        <w:lastRenderedPageBreak/>
        <w:t>4</w:t>
      </w:r>
      <w:r w:rsidRPr="00C763B0">
        <w:rPr>
          <w:rFonts w:ascii="仿宋" w:eastAsia="仿宋" w:hAnsi="仿宋" w:hint="eastAsia"/>
          <w:kern w:val="2"/>
          <w:sz w:val="32"/>
          <w:szCs w:val="32"/>
          <w:lang w:val="zh-CN"/>
        </w:rPr>
        <w:t>、</w:t>
      </w:r>
      <w:r w:rsidRPr="00C763B0">
        <w:rPr>
          <w:rFonts w:ascii="仿宋" w:eastAsia="仿宋" w:hAnsi="仿宋" w:hint="eastAsia"/>
          <w:kern w:val="2"/>
          <w:sz w:val="32"/>
          <w:szCs w:val="32"/>
          <w:lang w:val="zh-TW" w:eastAsia="zh-TW"/>
        </w:rPr>
        <w:t>如日照条件不允许，在次日完成被暂停的比赛轮。这样，根据已出发的球员人数，一轮比赛可能需要两天完成。</w:t>
      </w:r>
    </w:p>
    <w:p w14:paraId="1B0641BD" w14:textId="77777777" w:rsidR="0075308C" w:rsidRPr="00C763B0" w:rsidRDefault="00192405">
      <w:pPr>
        <w:pStyle w:val="a7"/>
        <w:spacing w:before="0" w:after="0" w:line="360" w:lineRule="auto"/>
        <w:ind w:firstLine="640"/>
        <w:jc w:val="both"/>
        <w:rPr>
          <w:rFonts w:ascii="仿宋" w:eastAsia="仿宋" w:hAnsi="仿宋" w:cs="Songti SC Regular"/>
          <w:kern w:val="2"/>
          <w:sz w:val="32"/>
          <w:szCs w:val="32"/>
          <w:lang w:val="zh-TW" w:eastAsia="zh-TW"/>
        </w:rPr>
      </w:pPr>
      <w:r w:rsidRPr="00C763B0">
        <w:rPr>
          <w:rFonts w:ascii="仿宋" w:eastAsia="仿宋" w:hAnsi="仿宋"/>
          <w:kern w:val="2"/>
          <w:sz w:val="32"/>
          <w:szCs w:val="32"/>
          <w:lang w:val="zh-CN"/>
        </w:rPr>
        <w:t>5</w:t>
      </w:r>
      <w:r w:rsidRPr="00C763B0">
        <w:rPr>
          <w:rFonts w:ascii="仿宋" w:eastAsia="仿宋" w:hAnsi="仿宋" w:hint="eastAsia"/>
          <w:kern w:val="2"/>
          <w:sz w:val="32"/>
          <w:szCs w:val="32"/>
          <w:lang w:val="zh-CN"/>
        </w:rPr>
        <w:t>、</w:t>
      </w:r>
      <w:r w:rsidRPr="00C763B0">
        <w:rPr>
          <w:rFonts w:ascii="仿宋" w:eastAsia="仿宋" w:hAnsi="仿宋" w:hint="eastAsia"/>
          <w:kern w:val="2"/>
          <w:sz w:val="32"/>
          <w:szCs w:val="32"/>
          <w:lang w:val="zh-TW" w:eastAsia="zh-TW"/>
        </w:rPr>
        <w:t>如果最后一轮比赛被暂停且超过半数的参赛球员无法完成比赛，该轮比赛将被取消。如果超过半数的球员已完成比赛，则暂停该轮比赛并在条件允许时予以完成。但是，完成比赛的时间不应超过原计划结束日期的第二天。任何情况下，组委会不会为了让至少一半的球员在最后一轮完成比赛以使赛事延至下一天而恢复比赛。</w:t>
      </w:r>
    </w:p>
    <w:p w14:paraId="5A14AF59" w14:textId="77777777" w:rsidR="0075308C" w:rsidRPr="00C763B0" w:rsidRDefault="00192405">
      <w:pPr>
        <w:pStyle w:val="a7"/>
        <w:spacing w:before="0" w:after="0" w:line="360" w:lineRule="auto"/>
        <w:ind w:firstLine="640"/>
        <w:jc w:val="both"/>
        <w:rPr>
          <w:rFonts w:ascii="仿宋" w:eastAsia="仿宋" w:hAnsi="仿宋" w:cs="Songti SC Regular"/>
          <w:kern w:val="2"/>
          <w:sz w:val="32"/>
          <w:szCs w:val="32"/>
          <w:lang w:val="zh-TW" w:eastAsia="zh-TW"/>
        </w:rPr>
      </w:pPr>
      <w:r w:rsidRPr="00C763B0">
        <w:rPr>
          <w:rFonts w:ascii="仿宋" w:eastAsia="仿宋" w:hAnsi="仿宋"/>
          <w:kern w:val="2"/>
          <w:sz w:val="32"/>
          <w:szCs w:val="32"/>
          <w:lang w:val="zh-CN"/>
        </w:rPr>
        <w:t>6</w:t>
      </w:r>
      <w:r w:rsidRPr="00C763B0">
        <w:rPr>
          <w:rFonts w:ascii="仿宋" w:eastAsia="仿宋" w:hAnsi="仿宋" w:hint="eastAsia"/>
          <w:kern w:val="2"/>
          <w:sz w:val="32"/>
          <w:szCs w:val="32"/>
          <w:lang w:val="zh-CN"/>
        </w:rPr>
        <w:t>、</w:t>
      </w:r>
      <w:r w:rsidRPr="00C763B0">
        <w:rPr>
          <w:rFonts w:ascii="仿宋" w:eastAsia="仿宋" w:hAnsi="仿宋" w:hint="eastAsia"/>
          <w:kern w:val="2"/>
          <w:sz w:val="32"/>
          <w:szCs w:val="32"/>
          <w:lang w:val="zh-TW" w:eastAsia="zh-TW"/>
        </w:rPr>
        <w:t>任何情况下，完成比赛的时间不会延至原计划结束日期的第三天。</w:t>
      </w:r>
    </w:p>
    <w:p w14:paraId="6697D24E" w14:textId="77777777" w:rsidR="0075308C" w:rsidRPr="00C763B0" w:rsidRDefault="00192405">
      <w:pPr>
        <w:pStyle w:val="a7"/>
        <w:spacing w:before="0" w:after="0" w:line="360" w:lineRule="auto"/>
        <w:ind w:firstLine="640"/>
        <w:jc w:val="both"/>
        <w:rPr>
          <w:rFonts w:ascii="仿宋" w:eastAsia="仿宋" w:hAnsi="仿宋" w:cs="Songti SC Regular"/>
          <w:kern w:val="2"/>
          <w:sz w:val="32"/>
          <w:szCs w:val="32"/>
          <w:lang w:val="zh-TW" w:eastAsia="zh-TW"/>
        </w:rPr>
      </w:pPr>
      <w:r w:rsidRPr="00C763B0">
        <w:rPr>
          <w:rFonts w:ascii="仿宋" w:eastAsia="仿宋" w:hAnsi="仿宋"/>
          <w:kern w:val="2"/>
          <w:sz w:val="32"/>
          <w:szCs w:val="32"/>
          <w:lang w:val="zh-CN"/>
        </w:rPr>
        <w:t>7</w:t>
      </w:r>
      <w:r w:rsidRPr="00C763B0">
        <w:rPr>
          <w:rFonts w:ascii="仿宋" w:eastAsia="仿宋" w:hAnsi="仿宋" w:hint="eastAsia"/>
          <w:kern w:val="2"/>
          <w:sz w:val="32"/>
          <w:szCs w:val="32"/>
          <w:lang w:val="zh-CN"/>
        </w:rPr>
        <w:t>、</w:t>
      </w:r>
      <w:r w:rsidRPr="00C763B0">
        <w:rPr>
          <w:rFonts w:ascii="仿宋" w:eastAsia="仿宋" w:hAnsi="仿宋" w:hint="eastAsia"/>
          <w:kern w:val="2"/>
          <w:sz w:val="32"/>
          <w:szCs w:val="32"/>
          <w:lang w:val="zh-TW" w:eastAsia="zh-TW"/>
        </w:rPr>
        <w:t>如因恶劣天气导致比赛无法完成至少一轮，本次比赛将取消，不再颁发任何奖杯、奖牌或证书。</w:t>
      </w:r>
    </w:p>
    <w:p w14:paraId="696BE688" w14:textId="77777777" w:rsidR="0075308C" w:rsidRPr="00EA01B4" w:rsidRDefault="00192405" w:rsidP="00EA01B4">
      <w:pPr>
        <w:pStyle w:val="A6"/>
        <w:spacing w:line="360" w:lineRule="auto"/>
        <w:ind w:firstLineChars="200" w:firstLine="640"/>
        <w:rPr>
          <w:rFonts w:ascii="黑体" w:eastAsia="黑体" w:hAnsi="黑体"/>
          <w:sz w:val="32"/>
          <w:szCs w:val="32"/>
          <w:lang w:val="zh-TW" w:eastAsia="zh-TW"/>
        </w:rPr>
      </w:pPr>
      <w:r w:rsidRPr="00EA01B4">
        <w:rPr>
          <w:rFonts w:ascii="黑体" w:eastAsia="黑体" w:hAnsi="黑体" w:hint="eastAsia"/>
          <w:sz w:val="32"/>
          <w:szCs w:val="32"/>
          <w:lang w:val="zh-TW" w:eastAsia="zh-TW"/>
        </w:rPr>
        <w:t>十三、注意事项</w:t>
      </w:r>
    </w:p>
    <w:p w14:paraId="6B77D455" w14:textId="77777777" w:rsidR="0075308C" w:rsidRPr="00C763B0" w:rsidRDefault="00192405">
      <w:pPr>
        <w:pStyle w:val="A6"/>
        <w:spacing w:line="360" w:lineRule="auto"/>
        <w:ind w:firstLine="643"/>
        <w:rPr>
          <w:rFonts w:ascii="仿宋" w:eastAsia="仿宋" w:hAnsi="仿宋" w:cs="Songti SC Regular"/>
          <w:sz w:val="32"/>
          <w:szCs w:val="32"/>
          <w:lang w:val="zh-TW" w:eastAsia="zh-TW"/>
        </w:rPr>
      </w:pPr>
      <w:r w:rsidRPr="00C763B0">
        <w:rPr>
          <w:rFonts w:ascii="仿宋" w:eastAsia="仿宋" w:hAnsi="仿宋"/>
          <w:sz w:val="32"/>
          <w:szCs w:val="32"/>
          <w:lang w:val="zh-CN"/>
        </w:rPr>
        <w:t>1</w:t>
      </w:r>
      <w:r w:rsidRPr="00C763B0">
        <w:rPr>
          <w:rFonts w:ascii="仿宋" w:eastAsia="仿宋" w:hAnsi="仿宋" w:hint="eastAsia"/>
          <w:sz w:val="32"/>
          <w:szCs w:val="32"/>
          <w:lang w:val="zh-CN"/>
        </w:rPr>
        <w:t>、</w:t>
      </w:r>
      <w:r w:rsidRPr="00C763B0">
        <w:rPr>
          <w:rFonts w:ascii="仿宋" w:eastAsia="仿宋" w:hAnsi="仿宋" w:hint="eastAsia"/>
          <w:sz w:val="32"/>
          <w:szCs w:val="32"/>
          <w:lang w:val="zh-TW" w:eastAsia="zh-TW"/>
        </w:rPr>
        <w:t>比赛各队出席赛事官方活动及各轮次比赛须统一着装。</w:t>
      </w:r>
    </w:p>
    <w:p w14:paraId="6F19B46A" w14:textId="77777777" w:rsidR="0075308C" w:rsidRPr="00C763B0" w:rsidRDefault="00192405">
      <w:pPr>
        <w:pStyle w:val="A6"/>
        <w:spacing w:line="360" w:lineRule="auto"/>
        <w:ind w:firstLine="643"/>
        <w:rPr>
          <w:rFonts w:ascii="仿宋" w:eastAsia="仿宋" w:hAnsi="仿宋" w:cs="Songti SC Regular"/>
          <w:sz w:val="32"/>
          <w:szCs w:val="32"/>
          <w:lang w:val="zh-TW" w:eastAsia="zh-TW"/>
        </w:rPr>
      </w:pPr>
      <w:r w:rsidRPr="00C763B0">
        <w:rPr>
          <w:rFonts w:ascii="仿宋" w:eastAsia="仿宋" w:hAnsi="仿宋"/>
          <w:sz w:val="32"/>
          <w:szCs w:val="32"/>
          <w:lang w:val="zh-CN"/>
        </w:rPr>
        <w:t>2</w:t>
      </w:r>
      <w:r w:rsidRPr="00C763B0">
        <w:rPr>
          <w:rFonts w:ascii="仿宋" w:eastAsia="仿宋" w:hAnsi="仿宋" w:hint="eastAsia"/>
          <w:sz w:val="32"/>
          <w:szCs w:val="32"/>
          <w:lang w:val="zh-CN"/>
        </w:rPr>
        <w:t>、</w:t>
      </w:r>
      <w:r w:rsidRPr="00C763B0">
        <w:rPr>
          <w:rFonts w:ascii="仿宋" w:eastAsia="仿宋" w:hAnsi="仿宋" w:hint="eastAsia"/>
          <w:sz w:val="32"/>
          <w:szCs w:val="32"/>
          <w:lang w:val="zh-TW" w:eastAsia="zh-TW"/>
        </w:rPr>
        <w:t>所有运动员的比赛服装须符合高尔夫运动的传统要求，不得穿着无领</w:t>
      </w:r>
      <w:r w:rsidRPr="00C763B0">
        <w:rPr>
          <w:rFonts w:ascii="仿宋" w:eastAsia="仿宋" w:hAnsi="仿宋"/>
          <w:sz w:val="32"/>
          <w:szCs w:val="32"/>
          <w:lang w:eastAsia="zh-TW"/>
        </w:rPr>
        <w:t>T</w:t>
      </w:r>
      <w:r w:rsidRPr="00C763B0">
        <w:rPr>
          <w:rFonts w:ascii="仿宋" w:eastAsia="仿宋" w:hAnsi="仿宋" w:hint="eastAsia"/>
          <w:sz w:val="32"/>
          <w:szCs w:val="32"/>
          <w:lang w:val="zh-TW" w:eastAsia="zh-TW"/>
        </w:rPr>
        <w:t>恤，男子不得穿短裤。</w:t>
      </w:r>
    </w:p>
    <w:p w14:paraId="482B4A4E" w14:textId="77777777" w:rsidR="0075308C" w:rsidRPr="00C763B0" w:rsidRDefault="00192405">
      <w:pPr>
        <w:pStyle w:val="A6"/>
        <w:spacing w:line="360" w:lineRule="auto"/>
        <w:ind w:firstLine="643"/>
        <w:rPr>
          <w:rFonts w:ascii="仿宋" w:eastAsia="仿宋" w:hAnsi="仿宋" w:cs="Songti SC Regular"/>
          <w:sz w:val="32"/>
          <w:szCs w:val="32"/>
          <w:lang w:val="zh-TW" w:eastAsia="zh-TW"/>
        </w:rPr>
      </w:pPr>
      <w:r w:rsidRPr="00C763B0">
        <w:rPr>
          <w:rFonts w:ascii="仿宋" w:eastAsia="仿宋" w:hAnsi="仿宋"/>
          <w:sz w:val="32"/>
          <w:szCs w:val="32"/>
          <w:lang w:val="zh-CN"/>
        </w:rPr>
        <w:t>3</w:t>
      </w:r>
      <w:r w:rsidRPr="00C763B0">
        <w:rPr>
          <w:rFonts w:ascii="仿宋" w:eastAsia="仿宋" w:hAnsi="仿宋" w:hint="eastAsia"/>
          <w:sz w:val="32"/>
          <w:szCs w:val="32"/>
          <w:lang w:val="zh-CN"/>
        </w:rPr>
        <w:t>、</w:t>
      </w:r>
      <w:r w:rsidRPr="00C763B0">
        <w:rPr>
          <w:rFonts w:ascii="仿宋" w:eastAsia="仿宋" w:hAnsi="仿宋" w:hint="eastAsia"/>
          <w:sz w:val="32"/>
          <w:szCs w:val="32"/>
          <w:lang w:val="zh-TW" w:eastAsia="zh-TW"/>
        </w:rPr>
        <w:t>参赛运动员需办理赛事期间</w:t>
      </w:r>
      <w:r w:rsidRPr="00C763B0">
        <w:rPr>
          <w:rFonts w:ascii="仿宋" w:eastAsia="仿宋" w:hAnsi="仿宋" w:hint="eastAsia"/>
          <w:sz w:val="32"/>
          <w:szCs w:val="32"/>
          <w:lang w:val="zh-CN"/>
        </w:rPr>
        <w:t>（</w:t>
      </w:r>
      <w:r w:rsidRPr="00C763B0">
        <w:rPr>
          <w:rFonts w:ascii="仿宋" w:eastAsia="仿宋" w:hAnsi="仿宋"/>
          <w:sz w:val="32"/>
          <w:szCs w:val="32"/>
          <w:lang w:val="zh-CN"/>
        </w:rPr>
        <w:t>8</w:t>
      </w:r>
      <w:r w:rsidRPr="00C763B0">
        <w:rPr>
          <w:rFonts w:ascii="仿宋" w:eastAsia="仿宋" w:hAnsi="仿宋" w:hint="eastAsia"/>
          <w:sz w:val="32"/>
          <w:szCs w:val="32"/>
          <w:lang w:val="zh-CN"/>
        </w:rPr>
        <w:t>月</w:t>
      </w:r>
      <w:r w:rsidRPr="00C763B0">
        <w:rPr>
          <w:rFonts w:ascii="仿宋" w:eastAsia="仿宋" w:hAnsi="仿宋"/>
          <w:sz w:val="32"/>
          <w:szCs w:val="32"/>
          <w:lang w:val="zh-CN"/>
        </w:rPr>
        <w:t>8</w:t>
      </w:r>
      <w:r w:rsidRPr="00C763B0">
        <w:rPr>
          <w:rFonts w:ascii="仿宋" w:eastAsia="仿宋" w:hAnsi="仿宋" w:hint="eastAsia"/>
          <w:sz w:val="32"/>
          <w:szCs w:val="32"/>
          <w:lang w:val="zh-CN"/>
        </w:rPr>
        <w:t>日</w:t>
      </w:r>
      <w:r w:rsidRPr="00C763B0">
        <w:rPr>
          <w:rFonts w:ascii="仿宋" w:eastAsia="仿宋" w:hAnsi="仿宋"/>
          <w:sz w:val="32"/>
          <w:szCs w:val="32"/>
          <w:lang w:val="zh-CN"/>
        </w:rPr>
        <w:t>-12</w:t>
      </w:r>
      <w:r w:rsidRPr="00C763B0">
        <w:rPr>
          <w:rFonts w:ascii="仿宋" w:eastAsia="仿宋" w:hAnsi="仿宋" w:hint="eastAsia"/>
          <w:sz w:val="32"/>
          <w:szCs w:val="32"/>
          <w:lang w:val="zh-CN"/>
        </w:rPr>
        <w:t>日）</w:t>
      </w:r>
      <w:r w:rsidRPr="00C763B0">
        <w:rPr>
          <w:rFonts w:ascii="仿宋" w:eastAsia="仿宋" w:hAnsi="仿宋" w:hint="eastAsia"/>
          <w:sz w:val="32"/>
          <w:szCs w:val="32"/>
          <w:lang w:val="zh-TW" w:eastAsia="zh-TW"/>
        </w:rPr>
        <w:t>的人身意外伤害保险</w:t>
      </w:r>
      <w:r w:rsidRPr="00C763B0">
        <w:rPr>
          <w:rFonts w:ascii="仿宋" w:eastAsia="仿宋" w:hAnsi="仿宋"/>
          <w:sz w:val="32"/>
          <w:szCs w:val="32"/>
          <w:lang w:eastAsia="zh-TW"/>
        </w:rPr>
        <w:t>(</w:t>
      </w:r>
      <w:r w:rsidRPr="00C763B0">
        <w:rPr>
          <w:rFonts w:ascii="仿宋" w:eastAsia="仿宋" w:hAnsi="仿宋" w:hint="eastAsia"/>
          <w:sz w:val="32"/>
          <w:szCs w:val="32"/>
          <w:lang w:val="zh-TW" w:eastAsia="zh-TW"/>
        </w:rPr>
        <w:t>由组委会统一购买</w:t>
      </w:r>
      <w:r w:rsidRPr="00C763B0">
        <w:rPr>
          <w:rFonts w:ascii="仿宋" w:eastAsia="仿宋" w:hAnsi="仿宋"/>
          <w:sz w:val="32"/>
          <w:szCs w:val="32"/>
          <w:lang w:eastAsia="zh-TW"/>
        </w:rPr>
        <w:t>)</w:t>
      </w:r>
      <w:r w:rsidRPr="00C763B0">
        <w:rPr>
          <w:rFonts w:ascii="仿宋" w:eastAsia="仿宋" w:hAnsi="仿宋" w:hint="eastAsia"/>
          <w:sz w:val="32"/>
          <w:szCs w:val="32"/>
          <w:lang w:val="zh-TW" w:eastAsia="zh-TW"/>
        </w:rPr>
        <w:t>。</w:t>
      </w:r>
    </w:p>
    <w:p w14:paraId="3FCE7FA8" w14:textId="77777777" w:rsidR="0075308C" w:rsidRPr="00C763B0" w:rsidRDefault="00192405">
      <w:pPr>
        <w:pStyle w:val="A6"/>
        <w:spacing w:line="360" w:lineRule="auto"/>
        <w:ind w:firstLine="643"/>
        <w:rPr>
          <w:rFonts w:ascii="仿宋" w:eastAsia="仿宋" w:hAnsi="仿宋" w:cs="Songti SC Regular"/>
          <w:sz w:val="32"/>
          <w:szCs w:val="32"/>
          <w:lang w:val="zh-TW" w:eastAsia="zh-TW"/>
        </w:rPr>
      </w:pPr>
      <w:r w:rsidRPr="00C763B0">
        <w:rPr>
          <w:rFonts w:ascii="仿宋" w:eastAsia="仿宋" w:hAnsi="仿宋"/>
          <w:sz w:val="32"/>
          <w:szCs w:val="32"/>
          <w:lang w:val="zh-CN"/>
        </w:rPr>
        <w:t>4</w:t>
      </w:r>
      <w:r w:rsidRPr="00C763B0">
        <w:rPr>
          <w:rFonts w:ascii="仿宋" w:eastAsia="仿宋" w:hAnsi="仿宋" w:hint="eastAsia"/>
          <w:sz w:val="32"/>
          <w:szCs w:val="32"/>
          <w:lang w:val="zh-CN"/>
        </w:rPr>
        <w:t>、</w:t>
      </w:r>
      <w:r w:rsidRPr="00C763B0">
        <w:rPr>
          <w:rFonts w:ascii="仿宋" w:eastAsia="仿宋" w:hAnsi="仿宋" w:hint="eastAsia"/>
          <w:sz w:val="32"/>
          <w:szCs w:val="32"/>
          <w:lang w:val="zh-TW" w:eastAsia="zh-TW"/>
        </w:rPr>
        <w:t>比赛期间需按组委会通知出席有关活动，包括：全体技术会议、开幕仪式、欢迎晚宴、颁奖仪式等。</w:t>
      </w:r>
    </w:p>
    <w:p w14:paraId="70042A64" w14:textId="77777777" w:rsidR="0075308C" w:rsidRPr="00EA01B4" w:rsidRDefault="00192405" w:rsidP="00EA01B4">
      <w:pPr>
        <w:pStyle w:val="A6"/>
        <w:spacing w:line="360" w:lineRule="auto"/>
        <w:ind w:firstLineChars="200" w:firstLine="640"/>
        <w:rPr>
          <w:rFonts w:ascii="黑体" w:eastAsia="黑体" w:hAnsi="黑体"/>
          <w:sz w:val="32"/>
          <w:szCs w:val="32"/>
          <w:lang w:val="zh-TW" w:eastAsia="zh-TW"/>
        </w:rPr>
      </w:pPr>
      <w:r w:rsidRPr="00EA01B4">
        <w:rPr>
          <w:rFonts w:ascii="黑体" w:eastAsia="黑体" w:hAnsi="黑体" w:hint="eastAsia"/>
          <w:sz w:val="32"/>
          <w:szCs w:val="32"/>
          <w:lang w:val="zh-TW" w:eastAsia="zh-TW"/>
        </w:rPr>
        <w:lastRenderedPageBreak/>
        <w:t>十四、费用</w:t>
      </w:r>
    </w:p>
    <w:p w14:paraId="6ADB40C7" w14:textId="77777777" w:rsidR="0075308C" w:rsidRPr="00C763B0" w:rsidRDefault="00192405">
      <w:pPr>
        <w:pStyle w:val="a7"/>
        <w:spacing w:before="0" w:after="0" w:line="360" w:lineRule="auto"/>
        <w:ind w:firstLine="550"/>
        <w:jc w:val="both"/>
        <w:rPr>
          <w:rFonts w:ascii="仿宋" w:eastAsia="仿宋" w:hAnsi="仿宋" w:cs="Songti SC Regular"/>
          <w:kern w:val="2"/>
          <w:sz w:val="32"/>
          <w:szCs w:val="32"/>
          <w:lang w:val="zh-TW" w:eastAsia="zh-TW"/>
        </w:rPr>
      </w:pPr>
      <w:r w:rsidRPr="00C763B0">
        <w:rPr>
          <w:rFonts w:ascii="仿宋" w:eastAsia="仿宋" w:hAnsi="仿宋" w:hint="eastAsia"/>
          <w:kern w:val="2"/>
          <w:sz w:val="32"/>
          <w:szCs w:val="32"/>
          <w:lang w:val="zh-TW" w:eastAsia="zh-TW"/>
        </w:rPr>
        <w:t>各参赛队差旅费自理，赛事期间住宿费、餐饮费和打球费由组委会统一负责。</w:t>
      </w:r>
    </w:p>
    <w:p w14:paraId="7850F545" w14:textId="77777777" w:rsidR="0075308C" w:rsidRPr="00EA01B4" w:rsidRDefault="00192405" w:rsidP="00EA01B4">
      <w:pPr>
        <w:pStyle w:val="A6"/>
        <w:spacing w:line="360" w:lineRule="auto"/>
        <w:ind w:firstLineChars="200" w:firstLine="640"/>
        <w:rPr>
          <w:rFonts w:ascii="黑体" w:eastAsia="黑体" w:hAnsi="黑体"/>
          <w:sz w:val="32"/>
          <w:szCs w:val="32"/>
          <w:lang w:val="zh-TW" w:eastAsia="zh-TW"/>
        </w:rPr>
      </w:pPr>
      <w:r w:rsidRPr="00EA01B4">
        <w:rPr>
          <w:rFonts w:ascii="黑体" w:eastAsia="黑体" w:hAnsi="黑体" w:hint="eastAsia"/>
          <w:sz w:val="32"/>
          <w:szCs w:val="32"/>
          <w:lang w:val="zh-TW" w:eastAsia="zh-TW"/>
        </w:rPr>
        <w:t>十五、防疫特别要求</w:t>
      </w:r>
    </w:p>
    <w:p w14:paraId="54DE5652" w14:textId="77777777" w:rsidR="0075308C" w:rsidRPr="00C763B0" w:rsidRDefault="00192405">
      <w:pPr>
        <w:pStyle w:val="A6"/>
        <w:spacing w:line="360" w:lineRule="auto"/>
        <w:ind w:firstLine="643"/>
        <w:rPr>
          <w:rFonts w:ascii="仿宋" w:eastAsia="仿宋" w:hAnsi="仿宋" w:cs="Songti SC Regular"/>
          <w:sz w:val="32"/>
          <w:szCs w:val="32"/>
          <w:lang w:val="zh-TW" w:eastAsia="zh-TW"/>
        </w:rPr>
      </w:pPr>
      <w:r w:rsidRPr="00C763B0">
        <w:rPr>
          <w:rFonts w:ascii="仿宋" w:eastAsia="仿宋" w:hAnsi="仿宋"/>
          <w:sz w:val="32"/>
          <w:szCs w:val="32"/>
          <w:lang w:val="zh-CN"/>
        </w:rPr>
        <w:t>1</w:t>
      </w:r>
      <w:r w:rsidRPr="00C763B0">
        <w:rPr>
          <w:rFonts w:ascii="仿宋" w:eastAsia="仿宋" w:hAnsi="仿宋" w:hint="eastAsia"/>
          <w:sz w:val="32"/>
          <w:szCs w:val="32"/>
          <w:lang w:val="zh-CN"/>
        </w:rPr>
        <w:t>、</w:t>
      </w:r>
      <w:r w:rsidRPr="00C763B0">
        <w:rPr>
          <w:rFonts w:ascii="仿宋" w:eastAsia="仿宋" w:hAnsi="仿宋" w:hint="eastAsia"/>
          <w:sz w:val="32"/>
          <w:szCs w:val="32"/>
          <w:lang w:val="zh-TW" w:eastAsia="zh-TW"/>
        </w:rPr>
        <w:t>暂不接受来自中高风险地区的运动员报名参赛（高、中风险地区定义，以国务院联防联控机制发布为准</w:t>
      </w:r>
      <w:r w:rsidRPr="00C763B0">
        <w:rPr>
          <w:rFonts w:ascii="仿宋" w:eastAsia="仿宋" w:hAnsi="仿宋" w:hint="eastAsia"/>
          <w:sz w:val="32"/>
          <w:szCs w:val="32"/>
          <w:lang w:val="zh-CN"/>
        </w:rPr>
        <w:t>）。</w:t>
      </w:r>
    </w:p>
    <w:p w14:paraId="70A2642C" w14:textId="23997EEA" w:rsidR="0075308C" w:rsidRPr="00C763B0" w:rsidRDefault="00192405">
      <w:pPr>
        <w:pStyle w:val="A6"/>
        <w:spacing w:line="360" w:lineRule="auto"/>
        <w:ind w:firstLine="643"/>
        <w:rPr>
          <w:rFonts w:ascii="仿宋" w:eastAsia="仿宋" w:hAnsi="仿宋" w:cs="Songti SC Regular"/>
          <w:sz w:val="32"/>
          <w:szCs w:val="32"/>
          <w:lang w:val="zh-TW" w:eastAsia="zh-TW"/>
        </w:rPr>
      </w:pPr>
      <w:r w:rsidRPr="00C763B0">
        <w:rPr>
          <w:rFonts w:ascii="仿宋" w:eastAsia="仿宋" w:hAnsi="仿宋"/>
          <w:sz w:val="32"/>
          <w:szCs w:val="32"/>
          <w:lang w:val="zh-CN"/>
        </w:rPr>
        <w:t>2</w:t>
      </w:r>
      <w:r w:rsidRPr="00C763B0">
        <w:rPr>
          <w:rFonts w:ascii="仿宋" w:eastAsia="仿宋" w:hAnsi="仿宋" w:hint="eastAsia"/>
          <w:sz w:val="32"/>
          <w:szCs w:val="32"/>
          <w:lang w:val="zh-CN"/>
        </w:rPr>
        <w:t>、</w:t>
      </w:r>
      <w:r w:rsidRPr="00C763B0">
        <w:rPr>
          <w:rFonts w:ascii="仿宋" w:eastAsia="仿宋" w:hAnsi="仿宋" w:hint="eastAsia"/>
          <w:sz w:val="32"/>
          <w:szCs w:val="32"/>
          <w:lang w:val="zh-TW" w:eastAsia="zh-TW"/>
        </w:rPr>
        <w:t>所有参赛选手需持一周内（以报到日为准）的核酸检测阴性证明参赛，</w:t>
      </w:r>
      <w:r w:rsidRPr="00C763B0">
        <w:rPr>
          <w:rFonts w:ascii="仿宋" w:eastAsia="仿宋" w:hAnsi="仿宋" w:hint="eastAsia"/>
          <w:sz w:val="32"/>
          <w:szCs w:val="32"/>
          <w:lang w:val="zh-CN"/>
        </w:rPr>
        <w:t>并</w:t>
      </w:r>
      <w:r w:rsidRPr="00C763B0">
        <w:rPr>
          <w:rFonts w:ascii="仿宋" w:eastAsia="仿宋" w:hAnsi="仿宋" w:hint="eastAsia"/>
          <w:sz w:val="32"/>
          <w:szCs w:val="32"/>
          <w:lang w:val="zh-TW" w:eastAsia="zh-TW"/>
        </w:rPr>
        <w:t>至少已经接种过一针新冠疫苗。报到日当天需参加</w:t>
      </w:r>
      <w:r w:rsidRPr="00C763B0">
        <w:rPr>
          <w:rFonts w:ascii="仿宋" w:eastAsia="仿宋" w:hAnsi="仿宋" w:hint="eastAsia"/>
          <w:sz w:val="32"/>
          <w:szCs w:val="32"/>
          <w:lang w:val="zh-CN"/>
        </w:rPr>
        <w:t>组委会组织的</w:t>
      </w:r>
      <w:r w:rsidRPr="00C763B0">
        <w:rPr>
          <w:rFonts w:ascii="仿宋" w:eastAsia="仿宋" w:hAnsi="仿宋" w:hint="eastAsia"/>
          <w:sz w:val="32"/>
          <w:szCs w:val="32"/>
          <w:lang w:val="zh-TW" w:eastAsia="zh-TW"/>
        </w:rPr>
        <w:t>现场核酸检测，</w:t>
      </w:r>
      <w:r w:rsidRPr="00C763B0">
        <w:rPr>
          <w:rFonts w:ascii="仿宋" w:eastAsia="仿宋" w:hAnsi="仿宋" w:hint="eastAsia"/>
          <w:sz w:val="32"/>
          <w:szCs w:val="32"/>
          <w:lang w:val="zh-CN"/>
        </w:rPr>
        <w:t>检测通过后</w:t>
      </w:r>
      <w:r w:rsidRPr="00C763B0">
        <w:rPr>
          <w:rFonts w:ascii="仿宋" w:eastAsia="仿宋" w:hAnsi="仿宋" w:hint="eastAsia"/>
          <w:sz w:val="32"/>
          <w:szCs w:val="32"/>
          <w:lang w:val="zh-TW" w:eastAsia="zh-TW"/>
        </w:rPr>
        <w:t>获得参赛资格。</w:t>
      </w:r>
    </w:p>
    <w:p w14:paraId="20E9EAC4" w14:textId="77777777" w:rsidR="0075308C" w:rsidRPr="00C763B0" w:rsidRDefault="00192405">
      <w:pPr>
        <w:pStyle w:val="A6"/>
        <w:spacing w:line="360" w:lineRule="auto"/>
        <w:ind w:firstLine="643"/>
        <w:rPr>
          <w:rFonts w:ascii="仿宋" w:eastAsia="仿宋" w:hAnsi="仿宋" w:cs="Songti SC Regular"/>
          <w:sz w:val="32"/>
          <w:szCs w:val="32"/>
          <w:lang w:val="zh-TW" w:eastAsia="zh-TW"/>
        </w:rPr>
      </w:pPr>
      <w:r w:rsidRPr="00C763B0">
        <w:rPr>
          <w:rFonts w:ascii="仿宋" w:eastAsia="仿宋" w:hAnsi="仿宋"/>
          <w:sz w:val="32"/>
          <w:szCs w:val="32"/>
          <w:lang w:val="zh-CN"/>
        </w:rPr>
        <w:t>3</w:t>
      </w:r>
      <w:r w:rsidRPr="00C763B0">
        <w:rPr>
          <w:rFonts w:ascii="仿宋" w:eastAsia="仿宋" w:hAnsi="仿宋" w:hint="eastAsia"/>
          <w:sz w:val="32"/>
          <w:szCs w:val="32"/>
          <w:lang w:val="zh-CN"/>
        </w:rPr>
        <w:t>、</w:t>
      </w:r>
      <w:r w:rsidRPr="00C763B0">
        <w:rPr>
          <w:rFonts w:ascii="仿宋" w:eastAsia="仿宋" w:hAnsi="仿宋" w:hint="eastAsia"/>
          <w:sz w:val="32"/>
          <w:szCs w:val="32"/>
          <w:lang w:val="zh-TW" w:eastAsia="zh-TW"/>
        </w:rPr>
        <w:t>所有</w:t>
      </w:r>
      <w:r w:rsidRPr="00C763B0">
        <w:rPr>
          <w:rFonts w:ascii="仿宋" w:eastAsia="仿宋" w:hAnsi="仿宋" w:hint="eastAsia"/>
          <w:sz w:val="32"/>
          <w:szCs w:val="32"/>
          <w:lang w:val="zh-CN"/>
        </w:rPr>
        <w:t>参与赛事的</w:t>
      </w:r>
      <w:r w:rsidRPr="00C763B0">
        <w:rPr>
          <w:rFonts w:ascii="仿宋" w:eastAsia="仿宋" w:hAnsi="仿宋" w:hint="eastAsia"/>
          <w:sz w:val="32"/>
          <w:szCs w:val="32"/>
          <w:lang w:val="zh-TW" w:eastAsia="zh-TW"/>
        </w:rPr>
        <w:t>工作人员、领队及教练、裁判员须按照</w:t>
      </w:r>
      <w:r w:rsidRPr="00C763B0">
        <w:rPr>
          <w:rFonts w:ascii="仿宋" w:eastAsia="仿宋" w:hAnsi="仿宋"/>
          <w:sz w:val="32"/>
          <w:szCs w:val="32"/>
          <w:lang w:val="zh-TW" w:eastAsia="zh-TW"/>
        </w:rPr>
        <w:t>“</w:t>
      </w:r>
      <w:r w:rsidRPr="00C763B0">
        <w:rPr>
          <w:rFonts w:ascii="仿宋" w:eastAsia="仿宋" w:hAnsi="仿宋" w:hint="eastAsia"/>
          <w:sz w:val="32"/>
          <w:szCs w:val="32"/>
          <w:lang w:val="zh-TW" w:eastAsia="zh-TW"/>
        </w:rPr>
        <w:t>应接尽接</w:t>
      </w:r>
      <w:r w:rsidRPr="00C763B0">
        <w:rPr>
          <w:rFonts w:ascii="仿宋" w:eastAsia="仿宋" w:hAnsi="仿宋"/>
          <w:sz w:val="32"/>
          <w:szCs w:val="32"/>
          <w:lang w:val="zh-TW" w:eastAsia="zh-TW"/>
        </w:rPr>
        <w:t>”</w:t>
      </w:r>
      <w:r w:rsidRPr="00C763B0">
        <w:rPr>
          <w:rFonts w:ascii="仿宋" w:eastAsia="仿宋" w:hAnsi="仿宋" w:hint="eastAsia"/>
          <w:sz w:val="32"/>
          <w:szCs w:val="32"/>
          <w:lang w:val="zh-TW" w:eastAsia="zh-TW"/>
        </w:rPr>
        <w:t>的原则接种新冠病毒疫苗</w:t>
      </w:r>
      <w:r w:rsidRPr="00C763B0">
        <w:rPr>
          <w:rFonts w:ascii="仿宋" w:eastAsia="仿宋" w:hAnsi="仿宋" w:hint="eastAsia"/>
          <w:sz w:val="32"/>
          <w:szCs w:val="32"/>
          <w:lang w:val="zh-CN"/>
        </w:rPr>
        <w:t>。</w:t>
      </w:r>
    </w:p>
    <w:p w14:paraId="48E02191" w14:textId="77777777" w:rsidR="0075308C" w:rsidRPr="00C763B0" w:rsidRDefault="00192405">
      <w:pPr>
        <w:pStyle w:val="A6"/>
        <w:spacing w:line="360" w:lineRule="auto"/>
        <w:ind w:firstLine="643"/>
        <w:rPr>
          <w:rFonts w:ascii="仿宋" w:eastAsia="仿宋" w:hAnsi="仿宋" w:cs="Songti SC Regular"/>
          <w:sz w:val="32"/>
          <w:szCs w:val="32"/>
          <w:lang w:val="zh-TW" w:eastAsia="zh-TW"/>
        </w:rPr>
      </w:pPr>
      <w:r w:rsidRPr="00C763B0">
        <w:rPr>
          <w:rFonts w:ascii="仿宋" w:eastAsia="仿宋" w:hAnsi="仿宋"/>
          <w:sz w:val="32"/>
          <w:szCs w:val="32"/>
          <w:lang w:val="zh-CN"/>
        </w:rPr>
        <w:t>4</w:t>
      </w:r>
      <w:r w:rsidRPr="00C763B0">
        <w:rPr>
          <w:rFonts w:ascii="仿宋" w:eastAsia="仿宋" w:hAnsi="仿宋" w:hint="eastAsia"/>
          <w:sz w:val="32"/>
          <w:szCs w:val="32"/>
          <w:lang w:val="zh-CN"/>
        </w:rPr>
        <w:t>、</w:t>
      </w:r>
      <w:r w:rsidRPr="00C763B0">
        <w:rPr>
          <w:rFonts w:ascii="仿宋" w:eastAsia="仿宋" w:hAnsi="仿宋" w:hint="eastAsia"/>
          <w:sz w:val="32"/>
          <w:szCs w:val="32"/>
          <w:lang w:val="zh-TW" w:eastAsia="zh-TW"/>
        </w:rPr>
        <w:t>除核酸检测外，所有参赛选手及陪同人员需遵守组委会制定的防疫相关措施，如体温检测、提供健康码、不聚集等，具体防疫措施见后续报到须知及现场公告。</w:t>
      </w:r>
    </w:p>
    <w:p w14:paraId="597492A3" w14:textId="77777777" w:rsidR="0075308C" w:rsidRPr="00EA01B4" w:rsidRDefault="00192405" w:rsidP="00EA01B4">
      <w:pPr>
        <w:pStyle w:val="A6"/>
        <w:spacing w:line="360" w:lineRule="auto"/>
        <w:ind w:firstLineChars="200" w:firstLine="640"/>
        <w:rPr>
          <w:rFonts w:ascii="黑体" w:eastAsia="黑体" w:hAnsi="黑体"/>
          <w:sz w:val="32"/>
          <w:szCs w:val="32"/>
          <w:lang w:val="zh-TW" w:eastAsia="zh-TW"/>
        </w:rPr>
      </w:pPr>
      <w:r w:rsidRPr="00EA01B4">
        <w:rPr>
          <w:rFonts w:ascii="黑体" w:eastAsia="黑体" w:hAnsi="黑体" w:hint="eastAsia"/>
          <w:sz w:val="32"/>
          <w:szCs w:val="32"/>
          <w:lang w:val="zh-TW" w:eastAsia="zh-TW"/>
        </w:rPr>
        <w:t>十六、未尽事宜，另行通知</w:t>
      </w:r>
    </w:p>
    <w:p w14:paraId="682A64AF" w14:textId="637FA4F2" w:rsidR="0075308C" w:rsidRPr="00AC456B" w:rsidRDefault="00192405" w:rsidP="00EA01B4">
      <w:pPr>
        <w:pStyle w:val="A6"/>
        <w:spacing w:line="360" w:lineRule="auto"/>
        <w:ind w:firstLineChars="200" w:firstLine="640"/>
        <w:rPr>
          <w:rFonts w:ascii="黑体" w:eastAsia="PMingLiU" w:hAnsi="黑体"/>
          <w:sz w:val="32"/>
          <w:szCs w:val="32"/>
          <w:lang w:val="zh-TW" w:eastAsia="zh-TW"/>
        </w:rPr>
      </w:pPr>
      <w:r w:rsidRPr="00EA01B4">
        <w:rPr>
          <w:rFonts w:ascii="黑体" w:eastAsia="黑体" w:hAnsi="黑体" w:hint="eastAsia"/>
          <w:sz w:val="32"/>
          <w:szCs w:val="32"/>
          <w:lang w:val="zh-TW" w:eastAsia="zh-TW"/>
        </w:rPr>
        <w:t>十七、本规程的最终解释权属中国高尔夫球协会。</w:t>
      </w:r>
    </w:p>
    <w:sectPr w:rsidR="0075308C" w:rsidRPr="00AC456B">
      <w:headerReference w:type="default" r:id="rId6"/>
      <w:footerReference w:type="default" r:id="rId7"/>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EDC01" w14:textId="77777777" w:rsidR="000D793A" w:rsidRDefault="000D793A">
      <w:r>
        <w:separator/>
      </w:r>
    </w:p>
  </w:endnote>
  <w:endnote w:type="continuationSeparator" w:id="0">
    <w:p w14:paraId="5AE7E679" w14:textId="77777777" w:rsidR="000D793A" w:rsidRDefault="000D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方正小标宋简体">
    <w:panose1 w:val="02010601030101010101"/>
    <w:charset w:val="86"/>
    <w:family w:val="auto"/>
    <w:pitch w:val="variable"/>
    <w:sig w:usb0="00000001" w:usb1="080E0000" w:usb2="00000010" w:usb3="00000000" w:csb0="00040000" w:csb1="00000000"/>
  </w:font>
  <w:font w:name="Songti SC Bold">
    <w:altName w:val="Cambria"/>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ongti SC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ABCD" w14:textId="77777777" w:rsidR="0075308C" w:rsidRDefault="0075308C">
    <w:pPr>
      <w:pStyle w:val="a5"/>
      <w:tabs>
        <w:tab w:val="clear" w:pos="8306"/>
        <w:tab w:val="right" w:pos="82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5776E" w14:textId="77777777" w:rsidR="000D793A" w:rsidRDefault="000D793A">
      <w:r>
        <w:separator/>
      </w:r>
    </w:p>
  </w:footnote>
  <w:footnote w:type="continuationSeparator" w:id="0">
    <w:p w14:paraId="79F126B4" w14:textId="77777777" w:rsidR="000D793A" w:rsidRDefault="000D7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AA48" w14:textId="77777777" w:rsidR="0075308C" w:rsidRDefault="00192405">
    <w:pPr>
      <w:pStyle w:val="a4"/>
      <w:rPr>
        <w:rFonts w:hint="eastAsia"/>
      </w:rPr>
    </w:pPr>
    <w:r>
      <w:rPr>
        <w:noProof/>
      </w:rPr>
      <mc:AlternateContent>
        <mc:Choice Requires="wps">
          <w:drawing>
            <wp:anchor distT="152400" distB="152400" distL="152400" distR="152400" simplePos="0" relativeHeight="251658240" behindDoc="1" locked="0" layoutInCell="1" allowOverlap="1" wp14:anchorId="5DD99EDB" wp14:editId="00B01A3E">
              <wp:simplePos x="0" y="0"/>
              <wp:positionH relativeFrom="page">
                <wp:posOffset>3750945</wp:posOffset>
              </wp:positionH>
              <wp:positionV relativeFrom="page">
                <wp:posOffset>9833610</wp:posOffset>
              </wp:positionV>
              <wp:extent cx="58420" cy="139700"/>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12700" cap="flat">
                        <a:noFill/>
                        <a:miter lim="400000"/>
                      </a:ln>
                      <a:effectLst/>
                    </wps:spPr>
                    <wps:txbx>
                      <w:txbxContent>
                        <w:p w14:paraId="7EEB7876" w14:textId="77777777" w:rsidR="0075308C" w:rsidRDefault="00192405">
                          <w:pPr>
                            <w:pStyle w:val="a5"/>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w:pict>
            <v:shapetype w14:anchorId="5DD99EDB" id="_x0000_t202" coordsize="21600,21600" o:spt="202" path="m,l,21600r21600,l21600,xe">
              <v:stroke joinstyle="miter"/>
              <v:path gradientshapeok="t" o:connecttype="rect"/>
            </v:shapetype>
            <v:shape id="officeArt object" o:spid="_x0000_s1026" type="#_x0000_t202" style="position:absolute;margin-left:295.35pt;margin-top:774.3pt;width:4.6pt;height:11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" filled="f" stroked="f" strokeweight="1pt">
              <v:stroke miterlimit="4"/>
              <v:textbox inset="0,0,0,0">
                <w:txbxContent>
                  <w:p w14:paraId="7EEB7876" w14:textId="77777777" w:rsidR="0075308C" w:rsidRDefault="00192405">
                    <w:pPr>
                      <w:pStyle w:val="a5"/>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8C"/>
    <w:rsid w:val="00086E86"/>
    <w:rsid w:val="000C1D17"/>
    <w:rsid w:val="000D793A"/>
    <w:rsid w:val="00192405"/>
    <w:rsid w:val="001E7BB1"/>
    <w:rsid w:val="003767F3"/>
    <w:rsid w:val="003F3C7E"/>
    <w:rsid w:val="00411D68"/>
    <w:rsid w:val="00455D86"/>
    <w:rsid w:val="0053522C"/>
    <w:rsid w:val="005463F2"/>
    <w:rsid w:val="006E1BAE"/>
    <w:rsid w:val="00723A0A"/>
    <w:rsid w:val="0075308C"/>
    <w:rsid w:val="0077556B"/>
    <w:rsid w:val="007C5560"/>
    <w:rsid w:val="007E0519"/>
    <w:rsid w:val="00903888"/>
    <w:rsid w:val="00AC456B"/>
    <w:rsid w:val="00B017F3"/>
    <w:rsid w:val="00B923E2"/>
    <w:rsid w:val="00C763B0"/>
    <w:rsid w:val="00DA772C"/>
    <w:rsid w:val="00EA01B4"/>
    <w:rsid w:val="00FD3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BEC73"/>
  <w15:docId w15:val="{D617624D-210C-4C19-98FC-A6388CB2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paragraph" w:styleId="4">
    <w:name w:val="heading 4"/>
    <w:uiPriority w:val="9"/>
    <w:unhideWhenUsed/>
    <w:qFormat/>
    <w:pPr>
      <w:widowControl w:val="0"/>
      <w:jc w:val="both"/>
      <w:outlineLvl w:val="3"/>
    </w:pPr>
    <w:rPr>
      <w:rFonts w:ascii="Arial Unicode MS" w:eastAsia="Calibri" w:hAnsi="Arial Unicode MS" w:cs="Arial Unicode MS" w:hint="eastAsia"/>
      <w:color w:val="000000"/>
      <w:u w:color="000000"/>
      <w:lang w:val="zh-TW" w:eastAsia="zh-TW"/>
    </w:rPr>
  </w:style>
  <w:style w:type="paragraph" w:styleId="5">
    <w:name w:val="heading 5"/>
    <w:uiPriority w:val="9"/>
    <w:unhideWhenUsed/>
    <w:qFormat/>
    <w:pPr>
      <w:widowControl w:val="0"/>
      <w:jc w:val="both"/>
      <w:outlineLvl w:val="4"/>
    </w:pPr>
    <w:rPr>
      <w:rFonts w:ascii="Arial Unicode MS" w:eastAsia="Calibri" w:hAnsi="Arial Unicode MS" w:cs="Arial Unicode MS" w:hint="eastAsia"/>
      <w:color w:val="000000"/>
      <w:u w:color="000000"/>
      <w:lang w:val="zh-TW"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5">
    <w:name w:val="footer"/>
    <w:pPr>
      <w:widowControl w:val="0"/>
      <w:tabs>
        <w:tab w:val="center" w:pos="4153"/>
        <w:tab w:val="right" w:pos="8306"/>
      </w:tabs>
    </w:pPr>
    <w:rPr>
      <w:rFonts w:ascii="Calibri" w:eastAsia="Arial Unicode MS" w:hAnsi="Calibri" w:cs="Arial Unicode MS"/>
      <w:color w:val="000000"/>
      <w:kern w:val="2"/>
      <w:sz w:val="18"/>
      <w:szCs w:val="18"/>
      <w:u w:color="000000"/>
    </w:rPr>
  </w:style>
  <w:style w:type="paragraph" w:customStyle="1" w:styleId="A6">
    <w:name w:val="正文 A"/>
    <w:pPr>
      <w:widowControl w:val="0"/>
      <w:jc w:val="both"/>
    </w:pPr>
    <w:rPr>
      <w:rFonts w:ascii="Calibri" w:eastAsia="Arial Unicode MS" w:hAnsi="Calibri" w:cs="Arial Unicode MS"/>
      <w:color w:val="000000"/>
      <w:kern w:val="2"/>
      <w:sz w:val="21"/>
      <w:szCs w:val="21"/>
      <w:u w:color="000000"/>
      <w14:textOutline w14:w="0" w14:cap="flat" w14:cmpd="sng" w14:algn="ctr">
        <w14:noFill/>
        <w14:prstDash w14:val="solid"/>
        <w14:bevel/>
      </w14:textOutline>
    </w:rPr>
  </w:style>
  <w:style w:type="paragraph" w:styleId="a7">
    <w:name w:val="Normal (Web)"/>
    <w:pPr>
      <w:spacing w:before="100" w:after="100"/>
    </w:pPr>
    <w:rPr>
      <w:rFonts w:ascii="宋体" w:eastAsia="宋体" w:hAnsi="宋体" w:cs="宋体"/>
      <w:color w:val="000000"/>
      <w:sz w:val="24"/>
      <w:szCs w:val="24"/>
      <w:u w:color="000000"/>
    </w:rPr>
  </w:style>
  <w:style w:type="paragraph" w:styleId="a8">
    <w:name w:val="header"/>
    <w:basedOn w:val="a"/>
    <w:link w:val="a9"/>
    <w:uiPriority w:val="99"/>
    <w:unhideWhenUsed/>
    <w:rsid w:val="00C763B0"/>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C763B0"/>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中高协发展部</dc:creator>
  <cp:lastModifiedBy>张宁</cp:lastModifiedBy>
  <cp:revision>5</cp:revision>
  <dcterms:created xsi:type="dcterms:W3CDTF">2021-07-20T04:50:00Z</dcterms:created>
  <dcterms:modified xsi:type="dcterms:W3CDTF">2021-07-23T06:22:00Z</dcterms:modified>
</cp:coreProperties>
</file>